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41C8" w14:textId="77777777" w:rsidR="00C86C8C" w:rsidRPr="00904165" w:rsidRDefault="00C86C8C">
      <w:pPr>
        <w:rPr>
          <w:rFonts w:asciiTheme="minorHAnsi" w:hAnsiTheme="minorHAnsi" w:cstheme="minorHAnsi"/>
          <w:sz w:val="26"/>
          <w:szCs w:val="26"/>
        </w:rPr>
      </w:pPr>
    </w:p>
    <w:p w14:paraId="08C04923" w14:textId="16D97CD8" w:rsidR="004E48D1" w:rsidRDefault="00A741B3">
      <w:pPr>
        <w:rPr>
          <w:rFonts w:asciiTheme="minorHAnsi" w:hAnsiTheme="minorHAnsi" w:cstheme="minorHAnsi"/>
          <w:b/>
          <w:bCs/>
          <w:sz w:val="34"/>
          <w:szCs w:val="34"/>
        </w:rPr>
      </w:pPr>
      <w:r>
        <w:rPr>
          <w:rFonts w:asciiTheme="minorHAnsi" w:hAnsiTheme="minorHAnsi" w:cstheme="minorHAnsi"/>
          <w:b/>
          <w:bCs/>
          <w:sz w:val="34"/>
          <w:szCs w:val="34"/>
        </w:rPr>
        <w:t>Klosterbibliotheken – Paradies für Bücher-Fans</w:t>
      </w:r>
    </w:p>
    <w:p w14:paraId="652A1291" w14:textId="77777777" w:rsidR="004E48D1" w:rsidRPr="00904165" w:rsidRDefault="004E48D1">
      <w:pPr>
        <w:rPr>
          <w:rFonts w:asciiTheme="minorHAnsi" w:hAnsiTheme="minorHAnsi" w:cstheme="minorHAnsi"/>
          <w:sz w:val="26"/>
          <w:szCs w:val="26"/>
        </w:rPr>
      </w:pPr>
    </w:p>
    <w:p w14:paraId="377F72CF" w14:textId="3640A96E" w:rsidR="00E4382E" w:rsidRDefault="007B0F39" w:rsidP="004C4087">
      <w:pPr>
        <w:spacing w:line="276" w:lineRule="auto"/>
        <w:jc w:val="both"/>
        <w:rPr>
          <w:rFonts w:asciiTheme="minorHAnsi" w:hAnsiTheme="minorHAnsi" w:cstheme="minorHAnsi"/>
          <w:sz w:val="26"/>
          <w:szCs w:val="26"/>
        </w:rPr>
      </w:pPr>
      <w:r>
        <w:rPr>
          <w:rFonts w:asciiTheme="minorHAnsi" w:hAnsiTheme="minorHAnsi" w:cstheme="minorHAnsi"/>
          <w:sz w:val="26"/>
          <w:szCs w:val="26"/>
        </w:rPr>
        <w:t>Nahezu alle Stifte und Orden von Klösterreich haben einen wertvollen Schatz: Bücher. Zigtausende von Bänden werden in den Klosterbibliotheken gesammelt und bewahrt</w:t>
      </w:r>
      <w:r w:rsidR="004A769A">
        <w:rPr>
          <w:rFonts w:asciiTheme="minorHAnsi" w:hAnsiTheme="minorHAnsi" w:cstheme="minorHAnsi"/>
          <w:sz w:val="26"/>
          <w:szCs w:val="26"/>
        </w:rPr>
        <w:t xml:space="preserve"> – das gespeicherte Wissen von Jahrhunderten aus sämtlichen </w:t>
      </w:r>
      <w:r w:rsidR="006719B4">
        <w:rPr>
          <w:rFonts w:asciiTheme="minorHAnsi" w:hAnsiTheme="minorHAnsi" w:cstheme="minorHAnsi"/>
          <w:sz w:val="26"/>
          <w:szCs w:val="26"/>
        </w:rPr>
        <w:t>Bereichen</w:t>
      </w:r>
      <w:r w:rsidR="004A769A">
        <w:rPr>
          <w:rFonts w:asciiTheme="minorHAnsi" w:hAnsiTheme="minorHAnsi" w:cstheme="minorHAnsi"/>
          <w:sz w:val="26"/>
          <w:szCs w:val="26"/>
        </w:rPr>
        <w:t xml:space="preserve">. „Wir haben nicht nur theologische Bücher“, räumt Pater August </w:t>
      </w:r>
      <w:r w:rsidR="00583CA5">
        <w:rPr>
          <w:rFonts w:asciiTheme="minorHAnsi" w:hAnsiTheme="minorHAnsi" w:cstheme="minorHAnsi"/>
          <w:sz w:val="26"/>
          <w:szCs w:val="26"/>
        </w:rPr>
        <w:t xml:space="preserve">Janisch </w:t>
      </w:r>
      <w:r w:rsidR="004A769A">
        <w:rPr>
          <w:rFonts w:asciiTheme="minorHAnsi" w:hAnsiTheme="minorHAnsi" w:cstheme="minorHAnsi"/>
          <w:sz w:val="26"/>
          <w:szCs w:val="26"/>
        </w:rPr>
        <w:t xml:space="preserve">von Stift Rein in der Steiermark mit einem Vorurteil auf, „sondern </w:t>
      </w:r>
      <w:r w:rsidR="00B965F8">
        <w:rPr>
          <w:rFonts w:asciiTheme="minorHAnsi" w:hAnsiTheme="minorHAnsi" w:cstheme="minorHAnsi"/>
          <w:sz w:val="26"/>
          <w:szCs w:val="26"/>
        </w:rPr>
        <w:t xml:space="preserve">beispielsweise </w:t>
      </w:r>
      <w:r w:rsidR="004A769A">
        <w:rPr>
          <w:rFonts w:asciiTheme="minorHAnsi" w:hAnsiTheme="minorHAnsi" w:cstheme="minorHAnsi"/>
          <w:sz w:val="26"/>
          <w:szCs w:val="26"/>
        </w:rPr>
        <w:t xml:space="preserve">auch einen Frühdruck der Werke Shakespeares oder eine Anleitung wie man Pferde kuriert.“ Als geistliche Zentren und Bildungsstätten fungierten die Klöster bereits früh als Vermittler </w:t>
      </w:r>
      <w:r w:rsidR="000C0CAF">
        <w:rPr>
          <w:rFonts w:asciiTheme="minorHAnsi" w:hAnsiTheme="minorHAnsi" w:cstheme="minorHAnsi"/>
          <w:sz w:val="26"/>
          <w:szCs w:val="26"/>
        </w:rPr>
        <w:t xml:space="preserve">von Wissen und hatten einen wesentlichen Anteil an der Aufzeichnung und Weitergabe von Erkenntnissen. In den beeindruckenden </w:t>
      </w:r>
      <w:r w:rsidR="000E0C3F">
        <w:rPr>
          <w:rFonts w:asciiTheme="minorHAnsi" w:hAnsiTheme="minorHAnsi" w:cstheme="minorHAnsi"/>
          <w:sz w:val="26"/>
          <w:szCs w:val="26"/>
        </w:rPr>
        <w:t>Klosterb</w:t>
      </w:r>
      <w:r w:rsidR="000C0CAF">
        <w:rPr>
          <w:rFonts w:asciiTheme="minorHAnsi" w:hAnsiTheme="minorHAnsi" w:cstheme="minorHAnsi"/>
          <w:sz w:val="26"/>
          <w:szCs w:val="26"/>
        </w:rPr>
        <w:t xml:space="preserve">ibliotheken können Gäste </w:t>
      </w:r>
      <w:r w:rsidR="000E0C3F">
        <w:rPr>
          <w:rFonts w:asciiTheme="minorHAnsi" w:hAnsiTheme="minorHAnsi" w:cstheme="minorHAnsi"/>
          <w:sz w:val="26"/>
          <w:szCs w:val="26"/>
        </w:rPr>
        <w:t>dies anschaulich erleben</w:t>
      </w:r>
      <w:r w:rsidR="006E4892">
        <w:rPr>
          <w:rFonts w:asciiTheme="minorHAnsi" w:hAnsiTheme="minorHAnsi" w:cstheme="minorHAnsi"/>
          <w:sz w:val="26"/>
          <w:szCs w:val="26"/>
        </w:rPr>
        <w:t xml:space="preserve">, </w:t>
      </w:r>
      <w:r w:rsidR="000C0CAF">
        <w:rPr>
          <w:rFonts w:asciiTheme="minorHAnsi" w:hAnsiTheme="minorHAnsi" w:cstheme="minorHAnsi"/>
          <w:sz w:val="26"/>
          <w:szCs w:val="26"/>
        </w:rPr>
        <w:t>in die Vergangenheit eintauche</w:t>
      </w:r>
      <w:r w:rsidR="000E0C3F">
        <w:rPr>
          <w:rFonts w:asciiTheme="minorHAnsi" w:hAnsiTheme="minorHAnsi" w:cstheme="minorHAnsi"/>
          <w:sz w:val="26"/>
          <w:szCs w:val="26"/>
        </w:rPr>
        <w:t>n</w:t>
      </w:r>
      <w:r w:rsidR="006E4892">
        <w:rPr>
          <w:rFonts w:asciiTheme="minorHAnsi" w:hAnsiTheme="minorHAnsi" w:cstheme="minorHAnsi"/>
          <w:sz w:val="26"/>
          <w:szCs w:val="26"/>
        </w:rPr>
        <w:t xml:space="preserve"> und seltene Kostbarkeiten entdecken.</w:t>
      </w:r>
    </w:p>
    <w:p w14:paraId="2AB5C0FA" w14:textId="5736CCC4" w:rsidR="00830F4D" w:rsidRDefault="00B965F8" w:rsidP="004C4087">
      <w:pPr>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Wer heute </w:t>
      </w:r>
      <w:r w:rsidR="006101FC">
        <w:rPr>
          <w:rFonts w:asciiTheme="minorHAnsi" w:hAnsiTheme="minorHAnsi" w:cstheme="minorHAnsi"/>
          <w:sz w:val="26"/>
          <w:szCs w:val="26"/>
        </w:rPr>
        <w:t xml:space="preserve">im </w:t>
      </w:r>
      <w:r w:rsidR="006101FC" w:rsidRPr="006719B4">
        <w:rPr>
          <w:rFonts w:asciiTheme="minorHAnsi" w:hAnsiTheme="minorHAnsi" w:cstheme="minorHAnsi"/>
          <w:b/>
          <w:bCs/>
          <w:sz w:val="26"/>
          <w:szCs w:val="26"/>
        </w:rPr>
        <w:t>Stift Admont</w:t>
      </w:r>
      <w:r w:rsidR="006101FC">
        <w:rPr>
          <w:rFonts w:asciiTheme="minorHAnsi" w:hAnsiTheme="minorHAnsi" w:cstheme="minorHAnsi"/>
          <w:sz w:val="26"/>
          <w:szCs w:val="26"/>
        </w:rPr>
        <w:t xml:space="preserve"> </w:t>
      </w:r>
      <w:r>
        <w:rPr>
          <w:rFonts w:asciiTheme="minorHAnsi" w:hAnsiTheme="minorHAnsi" w:cstheme="minorHAnsi"/>
          <w:sz w:val="26"/>
          <w:szCs w:val="26"/>
        </w:rPr>
        <w:t>die</w:t>
      </w:r>
      <w:r w:rsidR="006101FC">
        <w:rPr>
          <w:rFonts w:asciiTheme="minorHAnsi" w:hAnsiTheme="minorHAnsi" w:cstheme="minorHAnsi"/>
          <w:sz w:val="26"/>
          <w:szCs w:val="26"/>
        </w:rPr>
        <w:t xml:space="preserve"> – von ihren räumlichen Dimensionen – größte Klosterbibliothek der Welt besichtigt, kann sich kaum vorstellen, wie mühsam der Beginn dieser Universalbibliothek war. Mit einigen wenigen Büchern, die sie aus Salzburg mitbrachten, nahmen die ersten Mönchen 1074 ihr klösterliches Leben im neu gegründeten Stift auf. </w:t>
      </w:r>
      <w:r w:rsidR="0069543E">
        <w:rPr>
          <w:rFonts w:asciiTheme="minorHAnsi" w:hAnsiTheme="minorHAnsi" w:cstheme="minorHAnsi"/>
          <w:sz w:val="26"/>
          <w:szCs w:val="26"/>
        </w:rPr>
        <w:t xml:space="preserve">Durch Schenkungen, Erwerbungen und Tausch vergrößerte sich nach und nach der Buchbestand. Zudem fertigten die Brüder im Skriptorium, der Schreibstube, zahlreiche Werke – Handschriften mit prächtigen Buchmalereien – für den eigenen Gebrauch und für andere Klöster. </w:t>
      </w:r>
      <w:r w:rsidR="00571079">
        <w:rPr>
          <w:rFonts w:asciiTheme="minorHAnsi" w:hAnsiTheme="minorHAnsi" w:cstheme="minorHAnsi"/>
          <w:sz w:val="26"/>
          <w:szCs w:val="26"/>
        </w:rPr>
        <w:t>Immer wieder machen Forschende sensationelle Funde in dem umfangreichen Archiv des Stiftes Admont. So tauchten vor kurzem Teile des Abrogans, eines ca. 1.200 Jahre alten lateinisch-deutschen Wört</w:t>
      </w:r>
      <w:r w:rsidR="006719B4">
        <w:rPr>
          <w:rFonts w:asciiTheme="minorHAnsi" w:hAnsiTheme="minorHAnsi" w:cstheme="minorHAnsi"/>
          <w:sz w:val="26"/>
          <w:szCs w:val="26"/>
        </w:rPr>
        <w:t>er</w:t>
      </w:r>
      <w:r w:rsidR="00571079">
        <w:rPr>
          <w:rFonts w:asciiTheme="minorHAnsi" w:hAnsiTheme="minorHAnsi" w:cstheme="minorHAnsi"/>
          <w:sz w:val="26"/>
          <w:szCs w:val="26"/>
        </w:rPr>
        <w:t>buches, oder das älteste Rezept für eine Linzer Torte auf.</w:t>
      </w:r>
    </w:p>
    <w:p w14:paraId="467DC77E" w14:textId="44DF6346" w:rsidR="00571079" w:rsidRDefault="00813A8C" w:rsidP="004C4087">
      <w:pPr>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Zu den ältesten und eindrucksvollsten Klosterbibliotheken Österreichs zählt auch die Bibliothek </w:t>
      </w:r>
      <w:r w:rsidR="00872F16">
        <w:rPr>
          <w:rFonts w:asciiTheme="minorHAnsi" w:hAnsiTheme="minorHAnsi" w:cstheme="minorHAnsi"/>
          <w:sz w:val="26"/>
          <w:szCs w:val="26"/>
        </w:rPr>
        <w:t>des</w:t>
      </w:r>
      <w:r>
        <w:rPr>
          <w:rFonts w:asciiTheme="minorHAnsi" w:hAnsiTheme="minorHAnsi" w:cstheme="minorHAnsi"/>
          <w:sz w:val="26"/>
          <w:szCs w:val="26"/>
        </w:rPr>
        <w:t xml:space="preserve"> </w:t>
      </w:r>
      <w:r w:rsidRPr="009F4C9F">
        <w:rPr>
          <w:rFonts w:asciiTheme="minorHAnsi" w:hAnsiTheme="minorHAnsi" w:cstheme="minorHAnsi"/>
          <w:b/>
          <w:bCs/>
          <w:sz w:val="26"/>
          <w:szCs w:val="26"/>
        </w:rPr>
        <w:t>Stift</w:t>
      </w:r>
      <w:r w:rsidR="00872F16">
        <w:rPr>
          <w:rFonts w:asciiTheme="minorHAnsi" w:hAnsiTheme="minorHAnsi" w:cstheme="minorHAnsi"/>
          <w:b/>
          <w:bCs/>
          <w:sz w:val="26"/>
          <w:szCs w:val="26"/>
        </w:rPr>
        <w:t>es</w:t>
      </w:r>
      <w:r w:rsidRPr="009F4C9F">
        <w:rPr>
          <w:rFonts w:asciiTheme="minorHAnsi" w:hAnsiTheme="minorHAnsi" w:cstheme="minorHAnsi"/>
          <w:b/>
          <w:bCs/>
          <w:sz w:val="26"/>
          <w:szCs w:val="26"/>
        </w:rPr>
        <w:t xml:space="preserve"> St. Florian</w:t>
      </w:r>
      <w:r>
        <w:rPr>
          <w:rFonts w:asciiTheme="minorHAnsi" w:hAnsiTheme="minorHAnsi" w:cstheme="minorHAnsi"/>
          <w:sz w:val="26"/>
          <w:szCs w:val="26"/>
        </w:rPr>
        <w:t xml:space="preserve">. Bis zum Deckenfresko erstrecken sich die mächtigen Bücherregale in dem spätbarocken Hauptsaal, der bei vielen Besucherinnen und Besuchern </w:t>
      </w:r>
      <w:r w:rsidR="003A6660">
        <w:rPr>
          <w:rFonts w:asciiTheme="minorHAnsi" w:hAnsiTheme="minorHAnsi" w:cstheme="minorHAnsi"/>
          <w:sz w:val="26"/>
          <w:szCs w:val="26"/>
        </w:rPr>
        <w:t>die Erinnerung an die Schlossbib</w:t>
      </w:r>
      <w:r w:rsidR="009F4C9F">
        <w:rPr>
          <w:rFonts w:asciiTheme="minorHAnsi" w:hAnsiTheme="minorHAnsi" w:cstheme="minorHAnsi"/>
          <w:sz w:val="26"/>
          <w:szCs w:val="26"/>
        </w:rPr>
        <w:t xml:space="preserve">liothek </w:t>
      </w:r>
      <w:r w:rsidR="003A6660">
        <w:rPr>
          <w:rFonts w:asciiTheme="minorHAnsi" w:hAnsiTheme="minorHAnsi" w:cstheme="minorHAnsi"/>
          <w:sz w:val="26"/>
          <w:szCs w:val="26"/>
        </w:rPr>
        <w:t>im Disneyfilm „Die Schöne und das Biest“ weckt.</w:t>
      </w:r>
      <w:r w:rsidR="009F4C9F">
        <w:rPr>
          <w:rFonts w:asciiTheme="minorHAnsi" w:hAnsiTheme="minorHAnsi" w:cstheme="minorHAnsi"/>
          <w:sz w:val="26"/>
          <w:szCs w:val="26"/>
        </w:rPr>
        <w:t xml:space="preserve"> </w:t>
      </w:r>
      <w:r w:rsidR="000C61FD">
        <w:rPr>
          <w:rFonts w:asciiTheme="minorHAnsi" w:hAnsiTheme="minorHAnsi" w:cstheme="minorHAnsi"/>
          <w:sz w:val="26"/>
          <w:szCs w:val="26"/>
        </w:rPr>
        <w:t xml:space="preserve">„Ich erinnere mich, dass eine französische Bloggerin </w:t>
      </w:r>
      <w:r w:rsidR="00435BFE">
        <w:rPr>
          <w:rFonts w:asciiTheme="minorHAnsi" w:hAnsiTheme="minorHAnsi" w:cstheme="minorHAnsi"/>
          <w:sz w:val="26"/>
          <w:szCs w:val="26"/>
        </w:rPr>
        <w:t>das erste Mal diesen Vergleich zog“, so Stiftsbibliothekar Dr. Friedrich Buchmayr. „Immer wieder kommen Gäste, d</w:t>
      </w:r>
      <w:r w:rsidR="00CA79D3">
        <w:rPr>
          <w:rFonts w:asciiTheme="minorHAnsi" w:hAnsiTheme="minorHAnsi" w:cstheme="minorHAnsi"/>
          <w:sz w:val="26"/>
          <w:szCs w:val="26"/>
        </w:rPr>
        <w:t xml:space="preserve">ie dem Moment, in dem sich die Tür zur Bibliothek öffnet, entgegenfiebern </w:t>
      </w:r>
      <w:r w:rsidR="00CA79D3">
        <w:rPr>
          <w:rFonts w:asciiTheme="minorHAnsi" w:hAnsiTheme="minorHAnsi" w:cstheme="minorHAnsi"/>
          <w:sz w:val="26"/>
          <w:szCs w:val="26"/>
        </w:rPr>
        <w:lastRenderedPageBreak/>
        <w:t>und sehr begeistert von diesem Raum sind.</w:t>
      </w:r>
      <w:r w:rsidR="00BE0E58">
        <w:rPr>
          <w:rFonts w:asciiTheme="minorHAnsi" w:hAnsiTheme="minorHAnsi" w:cstheme="minorHAnsi"/>
          <w:sz w:val="26"/>
          <w:szCs w:val="26"/>
        </w:rPr>
        <w:t xml:space="preserve"> Auch, wenn es </w:t>
      </w:r>
      <w:r w:rsidR="00872F16">
        <w:rPr>
          <w:rFonts w:asciiTheme="minorHAnsi" w:hAnsiTheme="minorHAnsi" w:cstheme="minorHAnsi"/>
          <w:sz w:val="26"/>
          <w:szCs w:val="26"/>
        </w:rPr>
        <w:t>etwas</w:t>
      </w:r>
      <w:r w:rsidR="00BE0E58">
        <w:rPr>
          <w:rFonts w:asciiTheme="minorHAnsi" w:hAnsiTheme="minorHAnsi" w:cstheme="minorHAnsi"/>
          <w:sz w:val="26"/>
          <w:szCs w:val="26"/>
        </w:rPr>
        <w:t xml:space="preserve"> kurios </w:t>
      </w:r>
      <w:r w:rsidR="00872F16">
        <w:rPr>
          <w:rFonts w:asciiTheme="minorHAnsi" w:hAnsiTheme="minorHAnsi" w:cstheme="minorHAnsi"/>
          <w:sz w:val="26"/>
          <w:szCs w:val="26"/>
        </w:rPr>
        <w:t>ist</w:t>
      </w:r>
      <w:r w:rsidR="00BE0E58">
        <w:rPr>
          <w:rFonts w:asciiTheme="minorHAnsi" w:hAnsiTheme="minorHAnsi" w:cstheme="minorHAnsi"/>
          <w:sz w:val="26"/>
          <w:szCs w:val="26"/>
        </w:rPr>
        <w:t>, freut es mich dennoch, wenn Menschen auf diese Weise einen Bezug zu Büchern bekommen.</w:t>
      </w:r>
      <w:r w:rsidR="00CA79D3">
        <w:rPr>
          <w:rFonts w:asciiTheme="minorHAnsi" w:hAnsiTheme="minorHAnsi" w:cstheme="minorHAnsi"/>
          <w:sz w:val="26"/>
          <w:szCs w:val="26"/>
        </w:rPr>
        <w:t>“</w:t>
      </w:r>
      <w:r w:rsidR="00435BFE">
        <w:rPr>
          <w:rFonts w:asciiTheme="minorHAnsi" w:hAnsiTheme="minorHAnsi" w:cstheme="minorHAnsi"/>
          <w:sz w:val="26"/>
          <w:szCs w:val="26"/>
        </w:rPr>
        <w:t xml:space="preserve"> </w:t>
      </w:r>
      <w:r w:rsidR="009F4C9F">
        <w:rPr>
          <w:rFonts w:asciiTheme="minorHAnsi" w:hAnsiTheme="minorHAnsi" w:cstheme="minorHAnsi"/>
          <w:sz w:val="26"/>
          <w:szCs w:val="26"/>
        </w:rPr>
        <w:t xml:space="preserve">Die Stiftsbibliothek beherbergt etwa 150.000 Bände, darunter 800 mittelalterliche Handschriften, eine der größten Sammlungen arabischer Literatur in Europa und eine Riesenbibel. </w:t>
      </w:r>
      <w:r w:rsidR="003D3714">
        <w:rPr>
          <w:rFonts w:asciiTheme="minorHAnsi" w:hAnsiTheme="minorHAnsi" w:cstheme="minorHAnsi"/>
          <w:sz w:val="26"/>
          <w:szCs w:val="26"/>
        </w:rPr>
        <w:t xml:space="preserve">Letztere wurde im 12. Jahrhundert im Stift St. Florian angefertigt, wiegt 40 kg und ist aufgeschlagen einen Meter breit. </w:t>
      </w:r>
      <w:r w:rsidR="000C61FD">
        <w:rPr>
          <w:rFonts w:asciiTheme="minorHAnsi" w:hAnsiTheme="minorHAnsi" w:cstheme="minorHAnsi"/>
          <w:sz w:val="26"/>
          <w:szCs w:val="26"/>
        </w:rPr>
        <w:t xml:space="preserve">Das wertvolle Stück wird in einem Tresor verwahrt und nur zu bestimmten Anlässen gezeigt. In diesem Jahr ist eine Sonderausstellung zum 150. Todestag des Historikers </w:t>
      </w:r>
      <w:r w:rsidR="00872F16">
        <w:rPr>
          <w:rFonts w:asciiTheme="minorHAnsi" w:hAnsiTheme="minorHAnsi" w:cstheme="minorHAnsi"/>
          <w:sz w:val="26"/>
          <w:szCs w:val="26"/>
        </w:rPr>
        <w:t>Jodok Stülz zu sehen, der Propst im Stift St. Florian</w:t>
      </w:r>
      <w:r w:rsidR="000C61FD">
        <w:rPr>
          <w:rFonts w:asciiTheme="minorHAnsi" w:hAnsiTheme="minorHAnsi" w:cstheme="minorHAnsi"/>
          <w:sz w:val="26"/>
          <w:szCs w:val="26"/>
        </w:rPr>
        <w:t xml:space="preserve"> </w:t>
      </w:r>
      <w:r w:rsidR="00872F16">
        <w:rPr>
          <w:rFonts w:asciiTheme="minorHAnsi" w:hAnsiTheme="minorHAnsi" w:cstheme="minorHAnsi"/>
          <w:sz w:val="26"/>
          <w:szCs w:val="26"/>
        </w:rPr>
        <w:t xml:space="preserve">war. Er </w:t>
      </w:r>
      <w:r w:rsidR="00B64603">
        <w:rPr>
          <w:rFonts w:asciiTheme="minorHAnsi" w:hAnsiTheme="minorHAnsi" w:cstheme="minorHAnsi"/>
          <w:sz w:val="26"/>
          <w:szCs w:val="26"/>
        </w:rPr>
        <w:t xml:space="preserve">entdeckte Fragmente des Ritterromans „Ruodlieb“ aus dem 11. Jahrhundert und </w:t>
      </w:r>
      <w:r w:rsidR="00872F16">
        <w:rPr>
          <w:rFonts w:asciiTheme="minorHAnsi" w:hAnsiTheme="minorHAnsi" w:cstheme="minorHAnsi"/>
          <w:sz w:val="26"/>
          <w:szCs w:val="26"/>
        </w:rPr>
        <w:t xml:space="preserve">sammelte die ältesten Geschichtsquellen, die noch heute unentbehrlich </w:t>
      </w:r>
      <w:r w:rsidR="000C61FD">
        <w:rPr>
          <w:rFonts w:asciiTheme="minorHAnsi" w:hAnsiTheme="minorHAnsi" w:cstheme="minorHAnsi"/>
          <w:sz w:val="26"/>
          <w:szCs w:val="26"/>
        </w:rPr>
        <w:t xml:space="preserve">für Forschende </w:t>
      </w:r>
      <w:r w:rsidR="00F44A7E">
        <w:rPr>
          <w:rFonts w:asciiTheme="minorHAnsi" w:hAnsiTheme="minorHAnsi" w:cstheme="minorHAnsi"/>
          <w:sz w:val="26"/>
          <w:szCs w:val="26"/>
        </w:rPr>
        <w:t>sind</w:t>
      </w:r>
      <w:r w:rsidR="000C61FD">
        <w:rPr>
          <w:rFonts w:asciiTheme="minorHAnsi" w:hAnsiTheme="minorHAnsi" w:cstheme="minorHAnsi"/>
          <w:sz w:val="26"/>
          <w:szCs w:val="26"/>
        </w:rPr>
        <w:t xml:space="preserve">. </w:t>
      </w:r>
      <w:r w:rsidR="00F44A7E">
        <w:rPr>
          <w:rFonts w:asciiTheme="minorHAnsi" w:hAnsiTheme="minorHAnsi" w:cstheme="minorHAnsi"/>
          <w:sz w:val="26"/>
          <w:szCs w:val="26"/>
        </w:rPr>
        <w:t xml:space="preserve">In den Vitrinen der Bibliothek können die Gäste </w:t>
      </w:r>
      <w:r w:rsidR="0081313D">
        <w:rPr>
          <w:rFonts w:asciiTheme="minorHAnsi" w:hAnsiTheme="minorHAnsi" w:cstheme="minorHAnsi"/>
          <w:sz w:val="26"/>
          <w:szCs w:val="26"/>
        </w:rPr>
        <w:t>die fünf</w:t>
      </w:r>
      <w:r w:rsidR="00F44A7E">
        <w:rPr>
          <w:rFonts w:asciiTheme="minorHAnsi" w:hAnsiTheme="minorHAnsi" w:cstheme="minorHAnsi"/>
          <w:sz w:val="26"/>
          <w:szCs w:val="26"/>
        </w:rPr>
        <w:t xml:space="preserve"> B</w:t>
      </w:r>
      <w:r w:rsidR="0081313D">
        <w:rPr>
          <w:rFonts w:asciiTheme="minorHAnsi" w:hAnsiTheme="minorHAnsi" w:cstheme="minorHAnsi"/>
          <w:sz w:val="26"/>
          <w:szCs w:val="26"/>
        </w:rPr>
        <w:t>ä</w:t>
      </w:r>
      <w:r w:rsidR="00F44A7E">
        <w:rPr>
          <w:rFonts w:asciiTheme="minorHAnsi" w:hAnsiTheme="minorHAnsi" w:cstheme="minorHAnsi"/>
          <w:sz w:val="26"/>
          <w:szCs w:val="26"/>
        </w:rPr>
        <w:t>nd</w:t>
      </w:r>
      <w:r w:rsidR="0081313D">
        <w:rPr>
          <w:rFonts w:asciiTheme="minorHAnsi" w:hAnsiTheme="minorHAnsi" w:cstheme="minorHAnsi"/>
          <w:sz w:val="26"/>
          <w:szCs w:val="26"/>
        </w:rPr>
        <w:t>e</w:t>
      </w:r>
      <w:r w:rsidR="00F44A7E">
        <w:rPr>
          <w:rFonts w:asciiTheme="minorHAnsi" w:hAnsiTheme="minorHAnsi" w:cstheme="minorHAnsi"/>
          <w:sz w:val="26"/>
          <w:szCs w:val="26"/>
        </w:rPr>
        <w:t xml:space="preserve"> dieses wichtigen Urkunden-Buches und einen Brief des Dichters Hoffmann von Fallersleben an Stülz entdecken, der den Historiker um eine </w:t>
      </w:r>
      <w:r w:rsidR="00B64603">
        <w:rPr>
          <w:rFonts w:asciiTheme="minorHAnsi" w:hAnsiTheme="minorHAnsi" w:cstheme="minorHAnsi"/>
          <w:sz w:val="26"/>
          <w:szCs w:val="26"/>
        </w:rPr>
        <w:t>Abschrift</w:t>
      </w:r>
      <w:r w:rsidR="00F44A7E">
        <w:rPr>
          <w:rFonts w:asciiTheme="minorHAnsi" w:hAnsiTheme="minorHAnsi" w:cstheme="minorHAnsi"/>
          <w:sz w:val="26"/>
          <w:szCs w:val="26"/>
        </w:rPr>
        <w:t xml:space="preserve"> </w:t>
      </w:r>
      <w:r w:rsidR="00B64603">
        <w:rPr>
          <w:rFonts w:asciiTheme="minorHAnsi" w:hAnsiTheme="minorHAnsi" w:cstheme="minorHAnsi"/>
          <w:sz w:val="26"/>
          <w:szCs w:val="26"/>
        </w:rPr>
        <w:t>des</w:t>
      </w:r>
      <w:r w:rsidR="00F44A7E">
        <w:rPr>
          <w:rFonts w:asciiTheme="minorHAnsi" w:hAnsiTheme="minorHAnsi" w:cstheme="minorHAnsi"/>
          <w:sz w:val="26"/>
          <w:szCs w:val="26"/>
        </w:rPr>
        <w:t xml:space="preserve"> Ritterromans</w:t>
      </w:r>
      <w:r w:rsidR="00B64603">
        <w:rPr>
          <w:rFonts w:asciiTheme="minorHAnsi" w:hAnsiTheme="minorHAnsi" w:cstheme="minorHAnsi"/>
          <w:sz w:val="26"/>
          <w:szCs w:val="26"/>
        </w:rPr>
        <w:t xml:space="preserve"> bat. – Spannende Zeugnisse der Vergangenheit, die zeigen, wie kostbar</w:t>
      </w:r>
      <w:r w:rsidR="005346B4">
        <w:rPr>
          <w:rFonts w:asciiTheme="minorHAnsi" w:hAnsiTheme="minorHAnsi" w:cstheme="minorHAnsi"/>
          <w:sz w:val="26"/>
          <w:szCs w:val="26"/>
        </w:rPr>
        <w:t xml:space="preserve"> Bücher waren und sind.</w:t>
      </w:r>
      <w:r w:rsidR="00B64603">
        <w:rPr>
          <w:rFonts w:asciiTheme="minorHAnsi" w:hAnsiTheme="minorHAnsi" w:cstheme="minorHAnsi"/>
          <w:sz w:val="26"/>
          <w:szCs w:val="26"/>
        </w:rPr>
        <w:t xml:space="preserve"> </w:t>
      </w:r>
      <w:r w:rsidR="005346B4">
        <w:rPr>
          <w:rFonts w:asciiTheme="minorHAnsi" w:hAnsiTheme="minorHAnsi" w:cstheme="minorHAnsi"/>
          <w:sz w:val="26"/>
          <w:szCs w:val="26"/>
        </w:rPr>
        <w:t>Da die Lagerungsbedingungen in früheren Zeiten nicht immer optimal waren, werden im Stift St. Florian ständig Restaurierungen an den Bänden durchgeführt</w:t>
      </w:r>
      <w:r w:rsidR="00F10D6F">
        <w:rPr>
          <w:rFonts w:asciiTheme="minorHAnsi" w:hAnsiTheme="minorHAnsi" w:cstheme="minorHAnsi"/>
          <w:sz w:val="26"/>
          <w:szCs w:val="26"/>
        </w:rPr>
        <w:t>. Durch Buch-Patenschaften können Interessierte diese Arbeit unterstützen.</w:t>
      </w:r>
      <w:r w:rsidR="00583CA5">
        <w:rPr>
          <w:rFonts w:asciiTheme="minorHAnsi" w:hAnsiTheme="minorHAnsi" w:cstheme="minorHAnsi"/>
          <w:sz w:val="26"/>
          <w:szCs w:val="26"/>
        </w:rPr>
        <w:t xml:space="preserve"> </w:t>
      </w:r>
    </w:p>
    <w:p w14:paraId="4A881EAD" w14:textId="62401902" w:rsidR="006E4892" w:rsidRDefault="00583CA5" w:rsidP="006E4892">
      <w:pPr>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Im </w:t>
      </w:r>
      <w:r w:rsidRPr="00583CA5">
        <w:rPr>
          <w:rFonts w:asciiTheme="minorHAnsi" w:hAnsiTheme="minorHAnsi" w:cstheme="minorHAnsi"/>
          <w:b/>
          <w:bCs/>
          <w:sz w:val="26"/>
          <w:szCs w:val="26"/>
        </w:rPr>
        <w:t>Stift Rein</w:t>
      </w:r>
      <w:r>
        <w:rPr>
          <w:rFonts w:asciiTheme="minorHAnsi" w:hAnsiTheme="minorHAnsi" w:cstheme="minorHAnsi"/>
          <w:sz w:val="26"/>
          <w:szCs w:val="26"/>
        </w:rPr>
        <w:t xml:space="preserve">, dem ältesten ohne Unterbrechung bewohnten Zisterzienserkloster der Welt, hat Pater August ebenfalls eine Liste von Büchern, die dringend einer Restaurierung bedürfen. </w:t>
      </w:r>
      <w:r w:rsidR="00263EB9">
        <w:rPr>
          <w:rFonts w:asciiTheme="minorHAnsi" w:hAnsiTheme="minorHAnsi" w:cstheme="minorHAnsi"/>
          <w:sz w:val="26"/>
          <w:szCs w:val="26"/>
        </w:rPr>
        <w:t xml:space="preserve"> Buch-Pat</w:t>
      </w:r>
      <w:r w:rsidR="007849A3">
        <w:rPr>
          <w:rFonts w:asciiTheme="minorHAnsi" w:hAnsiTheme="minorHAnsi" w:cstheme="minorHAnsi"/>
          <w:sz w:val="26"/>
          <w:szCs w:val="26"/>
        </w:rPr>
        <w:t>innen und -Paten</w:t>
      </w:r>
      <w:r w:rsidR="00263EB9">
        <w:rPr>
          <w:rFonts w:asciiTheme="minorHAnsi" w:hAnsiTheme="minorHAnsi" w:cstheme="minorHAnsi"/>
          <w:sz w:val="26"/>
          <w:szCs w:val="26"/>
        </w:rPr>
        <w:t xml:space="preserve"> erhalten eine persönliche Urkunde und </w:t>
      </w:r>
      <w:r w:rsidR="007849A3">
        <w:rPr>
          <w:rFonts w:asciiTheme="minorHAnsi" w:hAnsiTheme="minorHAnsi" w:cstheme="minorHAnsi"/>
          <w:sz w:val="26"/>
          <w:szCs w:val="26"/>
        </w:rPr>
        <w:t>auch im</w:t>
      </w:r>
      <w:r w:rsidR="00263EB9">
        <w:rPr>
          <w:rFonts w:asciiTheme="minorHAnsi" w:hAnsiTheme="minorHAnsi" w:cstheme="minorHAnsi"/>
          <w:sz w:val="26"/>
          <w:szCs w:val="26"/>
        </w:rPr>
        <w:t xml:space="preserve"> </w:t>
      </w:r>
      <w:r w:rsidR="007849A3">
        <w:rPr>
          <w:rFonts w:asciiTheme="minorHAnsi" w:hAnsiTheme="minorHAnsi" w:cstheme="minorHAnsi"/>
          <w:sz w:val="26"/>
          <w:szCs w:val="26"/>
        </w:rPr>
        <w:t xml:space="preserve">restaurierten Werk wird die Spende dokumentiert. „Buch-Patenschaften retten Wissen und sie sind einzigartig“, </w:t>
      </w:r>
      <w:r w:rsidR="00EC1174">
        <w:rPr>
          <w:rFonts w:asciiTheme="minorHAnsi" w:hAnsiTheme="minorHAnsi" w:cstheme="minorHAnsi"/>
          <w:sz w:val="26"/>
          <w:szCs w:val="26"/>
        </w:rPr>
        <w:t>betont</w:t>
      </w:r>
      <w:r w:rsidR="007849A3">
        <w:rPr>
          <w:rFonts w:asciiTheme="minorHAnsi" w:hAnsiTheme="minorHAnsi" w:cstheme="minorHAnsi"/>
          <w:sz w:val="26"/>
          <w:szCs w:val="26"/>
        </w:rPr>
        <w:t xml:space="preserve"> Pater August, „manche verschenken sie zu besonderen Anlässen wie Taufen oder Jubiläen“. </w:t>
      </w:r>
      <w:r w:rsidR="00863400">
        <w:rPr>
          <w:rFonts w:asciiTheme="minorHAnsi" w:hAnsiTheme="minorHAnsi" w:cstheme="minorHAnsi"/>
          <w:sz w:val="26"/>
          <w:szCs w:val="26"/>
        </w:rPr>
        <w:t xml:space="preserve">Bei einem Rundgang durch den prunkvollen Schauraum zwischen Basilika und Bibliothekstrakt können Gäste einen Teil der ca. 100.000 Bände von Stift Rein bewundern. Beispielsweise den Ritterroman „Theuerdank“ aus dem Jahr 1517 oder </w:t>
      </w:r>
      <w:r w:rsidR="00596FE1">
        <w:rPr>
          <w:rFonts w:asciiTheme="minorHAnsi" w:hAnsiTheme="minorHAnsi" w:cstheme="minorHAnsi"/>
          <w:sz w:val="26"/>
          <w:szCs w:val="26"/>
        </w:rPr>
        <w:t xml:space="preserve">ein Faksimile </w:t>
      </w:r>
      <w:r w:rsidR="00863400">
        <w:rPr>
          <w:rFonts w:asciiTheme="minorHAnsi" w:hAnsiTheme="minorHAnsi" w:cstheme="minorHAnsi"/>
          <w:sz w:val="26"/>
          <w:szCs w:val="26"/>
        </w:rPr>
        <w:t>d</w:t>
      </w:r>
      <w:r w:rsidR="00596FE1">
        <w:rPr>
          <w:rFonts w:asciiTheme="minorHAnsi" w:hAnsiTheme="minorHAnsi" w:cstheme="minorHAnsi"/>
          <w:sz w:val="26"/>
          <w:szCs w:val="26"/>
        </w:rPr>
        <w:t>es</w:t>
      </w:r>
      <w:r w:rsidR="00863400">
        <w:rPr>
          <w:rFonts w:asciiTheme="minorHAnsi" w:hAnsiTheme="minorHAnsi" w:cstheme="minorHAnsi"/>
          <w:sz w:val="26"/>
          <w:szCs w:val="26"/>
        </w:rPr>
        <w:t xml:space="preserve"> Reiner Musterbuch</w:t>
      </w:r>
      <w:r w:rsidR="00596FE1">
        <w:rPr>
          <w:rFonts w:asciiTheme="minorHAnsi" w:hAnsiTheme="minorHAnsi" w:cstheme="minorHAnsi"/>
          <w:sz w:val="26"/>
          <w:szCs w:val="26"/>
        </w:rPr>
        <w:t>es. Dabei handelt es sich um d</w:t>
      </w:r>
      <w:r w:rsidR="00863400">
        <w:rPr>
          <w:rFonts w:asciiTheme="minorHAnsi" w:hAnsiTheme="minorHAnsi" w:cstheme="minorHAnsi"/>
          <w:sz w:val="26"/>
          <w:szCs w:val="26"/>
        </w:rPr>
        <w:t>as älteste erhaltene Skizzenbuch des Mittelalters, das Szenen des Alltags, Tierdarstellungen oder Anfangsbuchstaben enthält</w:t>
      </w:r>
      <w:r w:rsidR="006E4892">
        <w:rPr>
          <w:rFonts w:asciiTheme="minorHAnsi" w:hAnsiTheme="minorHAnsi" w:cstheme="minorHAnsi"/>
          <w:sz w:val="26"/>
          <w:szCs w:val="26"/>
        </w:rPr>
        <w:t xml:space="preserve">. </w:t>
      </w:r>
      <w:r w:rsidR="0041186B">
        <w:rPr>
          <w:rFonts w:asciiTheme="minorHAnsi" w:hAnsiTheme="minorHAnsi" w:cstheme="minorHAnsi"/>
          <w:sz w:val="26"/>
          <w:szCs w:val="26"/>
        </w:rPr>
        <w:t>Wie kunstvoll und detailiert Buchmalereien erstellt wurden, kann man an dem Antiphonale bewundern. Die größte und schwerste Handschrift</w:t>
      </w:r>
      <w:r w:rsidR="00EC1174">
        <w:rPr>
          <w:rFonts w:asciiTheme="minorHAnsi" w:hAnsiTheme="minorHAnsi" w:cstheme="minorHAnsi"/>
          <w:sz w:val="26"/>
          <w:szCs w:val="26"/>
        </w:rPr>
        <w:t xml:space="preserve"> von Stift</w:t>
      </w:r>
      <w:r w:rsidR="0041186B">
        <w:rPr>
          <w:rFonts w:asciiTheme="minorHAnsi" w:hAnsiTheme="minorHAnsi" w:cstheme="minorHAnsi"/>
          <w:sz w:val="26"/>
          <w:szCs w:val="26"/>
        </w:rPr>
        <w:t xml:space="preserve"> Rein </w:t>
      </w:r>
      <w:r w:rsidR="00EC1174">
        <w:rPr>
          <w:rFonts w:asciiTheme="minorHAnsi" w:hAnsiTheme="minorHAnsi" w:cstheme="minorHAnsi"/>
          <w:sz w:val="26"/>
          <w:szCs w:val="26"/>
        </w:rPr>
        <w:t xml:space="preserve">entstand um 1420 mit faszinierenden Initialien. „In diesem Jahr haben wir die Seite mit dem Erzengel Michael aufgeschlagen, der die Seelenwaage in der Hand hält“, so Pater August. „Auf ihr werden die guten und bösen Werke der Menschen gewogen.“ </w:t>
      </w:r>
    </w:p>
    <w:p w14:paraId="64162095" w14:textId="1B2E0D80" w:rsidR="00184EDE" w:rsidRPr="004E2E8D" w:rsidRDefault="00160064" w:rsidP="006E4892">
      <w:pPr>
        <w:spacing w:line="276" w:lineRule="auto"/>
        <w:jc w:val="both"/>
        <w:rPr>
          <w:rFonts w:asciiTheme="minorHAnsi" w:hAnsiTheme="minorHAnsi" w:cstheme="minorHAnsi"/>
          <w:sz w:val="26"/>
          <w:szCs w:val="26"/>
        </w:rPr>
      </w:pPr>
      <w:r>
        <w:rPr>
          <w:rFonts w:asciiTheme="minorHAnsi" w:hAnsiTheme="minorHAnsi" w:cstheme="minorHAnsi"/>
          <w:sz w:val="26"/>
          <w:szCs w:val="26"/>
        </w:rPr>
        <w:t>Eine</w:t>
      </w:r>
      <w:r w:rsidR="006E3354">
        <w:rPr>
          <w:rFonts w:asciiTheme="minorHAnsi" w:hAnsiTheme="minorHAnsi" w:cstheme="minorHAnsi"/>
          <w:sz w:val="26"/>
          <w:szCs w:val="26"/>
        </w:rPr>
        <w:t xml:space="preserve">n besonderen </w:t>
      </w:r>
      <w:r w:rsidR="001D6F3D">
        <w:rPr>
          <w:rFonts w:asciiTheme="minorHAnsi" w:hAnsiTheme="minorHAnsi" w:cstheme="minorHAnsi"/>
          <w:sz w:val="26"/>
          <w:szCs w:val="26"/>
        </w:rPr>
        <w:t xml:space="preserve">Reiz und </w:t>
      </w:r>
      <w:r w:rsidR="006E3354">
        <w:rPr>
          <w:rFonts w:asciiTheme="minorHAnsi" w:hAnsiTheme="minorHAnsi" w:cstheme="minorHAnsi"/>
          <w:sz w:val="26"/>
          <w:szCs w:val="26"/>
        </w:rPr>
        <w:t>Stellenwert hat</w:t>
      </w:r>
      <w:r>
        <w:rPr>
          <w:rFonts w:asciiTheme="minorHAnsi" w:hAnsiTheme="minorHAnsi" w:cstheme="minorHAnsi"/>
          <w:sz w:val="26"/>
          <w:szCs w:val="26"/>
        </w:rPr>
        <w:t xml:space="preserve"> die große Bibliothek </w:t>
      </w:r>
      <w:r w:rsidR="000E2207">
        <w:rPr>
          <w:rFonts w:asciiTheme="minorHAnsi" w:hAnsiTheme="minorHAnsi" w:cstheme="minorHAnsi"/>
          <w:sz w:val="26"/>
          <w:szCs w:val="26"/>
        </w:rPr>
        <w:t>des</w:t>
      </w:r>
      <w:r>
        <w:rPr>
          <w:rFonts w:asciiTheme="minorHAnsi" w:hAnsiTheme="minorHAnsi" w:cstheme="minorHAnsi"/>
          <w:sz w:val="26"/>
          <w:szCs w:val="26"/>
        </w:rPr>
        <w:t xml:space="preserve"> </w:t>
      </w:r>
      <w:r w:rsidRPr="00160064">
        <w:rPr>
          <w:rFonts w:asciiTheme="minorHAnsi" w:hAnsiTheme="minorHAnsi" w:cstheme="minorHAnsi"/>
          <w:b/>
          <w:bCs/>
          <w:sz w:val="26"/>
          <w:szCs w:val="26"/>
        </w:rPr>
        <w:t>Stift</w:t>
      </w:r>
      <w:r w:rsidR="000E2207">
        <w:rPr>
          <w:rFonts w:asciiTheme="minorHAnsi" w:hAnsiTheme="minorHAnsi" w:cstheme="minorHAnsi"/>
          <w:b/>
          <w:bCs/>
          <w:sz w:val="26"/>
          <w:szCs w:val="26"/>
        </w:rPr>
        <w:t>es</w:t>
      </w:r>
      <w:r w:rsidRPr="00160064">
        <w:rPr>
          <w:rFonts w:asciiTheme="minorHAnsi" w:hAnsiTheme="minorHAnsi" w:cstheme="minorHAnsi"/>
          <w:b/>
          <w:bCs/>
          <w:sz w:val="26"/>
          <w:szCs w:val="26"/>
        </w:rPr>
        <w:t xml:space="preserve"> St. Paul</w:t>
      </w:r>
      <w:r>
        <w:rPr>
          <w:rFonts w:asciiTheme="minorHAnsi" w:hAnsiTheme="minorHAnsi" w:cstheme="minorHAnsi"/>
          <w:sz w:val="26"/>
          <w:szCs w:val="26"/>
        </w:rPr>
        <w:t xml:space="preserve"> in Kärnten: </w:t>
      </w:r>
      <w:r w:rsidR="005C3E19">
        <w:rPr>
          <w:rFonts w:asciiTheme="minorHAnsi" w:hAnsiTheme="minorHAnsi" w:cstheme="minorHAnsi"/>
          <w:sz w:val="26"/>
          <w:szCs w:val="26"/>
        </w:rPr>
        <w:t>die</w:t>
      </w:r>
      <w:r>
        <w:rPr>
          <w:rFonts w:asciiTheme="minorHAnsi" w:hAnsiTheme="minorHAnsi" w:cstheme="minorHAnsi"/>
          <w:sz w:val="26"/>
          <w:szCs w:val="26"/>
        </w:rPr>
        <w:t xml:space="preserve"> </w:t>
      </w:r>
      <w:r w:rsidR="005C3E19">
        <w:rPr>
          <w:rFonts w:asciiTheme="minorHAnsi" w:hAnsiTheme="minorHAnsi" w:cstheme="minorHAnsi"/>
          <w:sz w:val="26"/>
          <w:szCs w:val="26"/>
        </w:rPr>
        <w:t xml:space="preserve">historischen Werke sind in einer modernen Regalarchitektur in den alten Gewölben untergebracht – ein faszinierender Kontrast. </w:t>
      </w:r>
      <w:r w:rsidR="00E97E19">
        <w:rPr>
          <w:rFonts w:asciiTheme="minorHAnsi" w:hAnsiTheme="minorHAnsi" w:cstheme="minorHAnsi"/>
          <w:sz w:val="26"/>
          <w:szCs w:val="26"/>
        </w:rPr>
        <w:t xml:space="preserve">Aufgrund dieser Mischung hat die Bibliothek ihren </w:t>
      </w:r>
      <w:proofErr w:type="gramStart"/>
      <w:r w:rsidR="00E97E19">
        <w:rPr>
          <w:rFonts w:asciiTheme="minorHAnsi" w:hAnsiTheme="minorHAnsi" w:cstheme="minorHAnsi"/>
          <w:sz w:val="26"/>
          <w:szCs w:val="26"/>
        </w:rPr>
        <w:t>ganz eigenen</w:t>
      </w:r>
      <w:proofErr w:type="gramEnd"/>
      <w:r w:rsidR="00E97E19">
        <w:rPr>
          <w:rFonts w:asciiTheme="minorHAnsi" w:hAnsiTheme="minorHAnsi" w:cstheme="minorHAnsi"/>
          <w:sz w:val="26"/>
          <w:szCs w:val="26"/>
        </w:rPr>
        <w:t xml:space="preserve"> außergewöhnlichen Charme und besticht zudem noch mit ihrer Weitläufigkeit. </w:t>
      </w:r>
      <w:r w:rsidR="000E2207">
        <w:rPr>
          <w:rFonts w:asciiTheme="minorHAnsi" w:hAnsiTheme="minorHAnsi" w:cstheme="minorHAnsi"/>
          <w:sz w:val="26"/>
          <w:szCs w:val="26"/>
        </w:rPr>
        <w:t>Rund</w:t>
      </w:r>
      <w:r w:rsidR="00E97E19">
        <w:rPr>
          <w:rFonts w:asciiTheme="minorHAnsi" w:hAnsiTheme="minorHAnsi" w:cstheme="minorHAnsi"/>
          <w:sz w:val="26"/>
          <w:szCs w:val="26"/>
        </w:rPr>
        <w:t xml:space="preserve"> zwei Kilometer Bücherregale sind mit Bänden der </w:t>
      </w:r>
      <w:r w:rsidR="00E97E19">
        <w:rPr>
          <w:rFonts w:asciiTheme="minorHAnsi" w:hAnsiTheme="minorHAnsi" w:cstheme="minorHAnsi"/>
          <w:sz w:val="26"/>
          <w:szCs w:val="26"/>
        </w:rPr>
        <w:lastRenderedPageBreak/>
        <w:t>Theologie, Philosophie, Medizin, Rechtsprechung</w:t>
      </w:r>
      <w:r w:rsidR="00DB2655">
        <w:rPr>
          <w:rFonts w:asciiTheme="minorHAnsi" w:hAnsiTheme="minorHAnsi" w:cstheme="minorHAnsi"/>
          <w:sz w:val="26"/>
          <w:szCs w:val="26"/>
        </w:rPr>
        <w:t xml:space="preserve"> und Naturwissenschaften gefüllt. Über eine Wendeltreppe erreicht man eine Etage darüber die Sammlung der Handschriften und Inkunabeln, die das Stift St. Paul nach der Nationalbibliothek zur bedeutendsten Büchersammlung Österreichs machen. Das älteste Buch des Landes, der Ambrosius-Codex „De fide catholica“</w:t>
      </w:r>
      <w:r w:rsidR="00307015">
        <w:rPr>
          <w:rFonts w:asciiTheme="minorHAnsi" w:hAnsiTheme="minorHAnsi" w:cstheme="minorHAnsi"/>
          <w:sz w:val="26"/>
          <w:szCs w:val="26"/>
        </w:rPr>
        <w:t xml:space="preserve"> aus dem frühen 5. Jahrhundert ist eines der wichtigsten Zeugnisse der Schreibkunst, die Stift St. Paul dank seiner umfangreichen Handschriftensammlung lückenlos bis ins 18. Jahrhundert dokumentieren kann. Ein spannendes Projekt, das die Gärten und die Bibliothek </w:t>
      </w:r>
      <w:r w:rsidR="00FA3F96">
        <w:rPr>
          <w:rFonts w:asciiTheme="minorHAnsi" w:hAnsiTheme="minorHAnsi" w:cstheme="minorHAnsi"/>
          <w:sz w:val="26"/>
          <w:szCs w:val="26"/>
        </w:rPr>
        <w:t xml:space="preserve">in der </w:t>
      </w:r>
      <w:r w:rsidR="00307015">
        <w:rPr>
          <w:rFonts w:asciiTheme="minorHAnsi" w:hAnsiTheme="minorHAnsi" w:cstheme="minorHAnsi"/>
          <w:sz w:val="26"/>
          <w:szCs w:val="26"/>
        </w:rPr>
        <w:t xml:space="preserve">Wahrnehmung von Texten, Bildern, Gerüchen und Stimmungen </w:t>
      </w:r>
      <w:r w:rsidR="00FA3F96">
        <w:rPr>
          <w:rFonts w:asciiTheme="minorHAnsi" w:hAnsiTheme="minorHAnsi" w:cstheme="minorHAnsi"/>
          <w:sz w:val="26"/>
          <w:szCs w:val="26"/>
        </w:rPr>
        <w:t>miteinander verein</w:t>
      </w:r>
      <w:r w:rsidR="001D6F3D">
        <w:rPr>
          <w:rFonts w:asciiTheme="minorHAnsi" w:hAnsiTheme="minorHAnsi" w:cstheme="minorHAnsi"/>
          <w:sz w:val="26"/>
          <w:szCs w:val="26"/>
        </w:rPr>
        <w:t>t</w:t>
      </w:r>
      <w:r w:rsidR="00FA3F96">
        <w:rPr>
          <w:rFonts w:asciiTheme="minorHAnsi" w:hAnsiTheme="minorHAnsi" w:cstheme="minorHAnsi"/>
          <w:sz w:val="26"/>
          <w:szCs w:val="26"/>
        </w:rPr>
        <w:t xml:space="preserve">, ist im </w:t>
      </w:r>
      <w:r w:rsidR="000E2207">
        <w:rPr>
          <w:rFonts w:asciiTheme="minorHAnsi" w:hAnsiTheme="minorHAnsi" w:cstheme="minorHAnsi"/>
          <w:sz w:val="26"/>
          <w:szCs w:val="26"/>
        </w:rPr>
        <w:t>Späts</w:t>
      </w:r>
      <w:r w:rsidR="00FA3F96">
        <w:rPr>
          <w:rFonts w:asciiTheme="minorHAnsi" w:hAnsiTheme="minorHAnsi" w:cstheme="minorHAnsi"/>
          <w:sz w:val="26"/>
          <w:szCs w:val="26"/>
        </w:rPr>
        <w:t xml:space="preserve">ommer geplant. Die </w:t>
      </w:r>
      <w:r w:rsidR="00FA3F96" w:rsidRPr="00FA3F96">
        <w:rPr>
          <w:rFonts w:asciiTheme="minorHAnsi" w:hAnsiTheme="minorHAnsi" w:cstheme="minorHAnsi"/>
          <w:b/>
          <w:bCs/>
          <w:sz w:val="26"/>
          <w:szCs w:val="26"/>
        </w:rPr>
        <w:t>Lange Nacht des Erzählens</w:t>
      </w:r>
      <w:r w:rsidR="00FA3F96">
        <w:rPr>
          <w:rFonts w:asciiTheme="minorHAnsi" w:hAnsiTheme="minorHAnsi" w:cstheme="minorHAnsi"/>
          <w:sz w:val="26"/>
          <w:szCs w:val="26"/>
        </w:rPr>
        <w:t xml:space="preserve"> soll in einer Zeit der zunehmenden Digitalisierung das </w:t>
      </w:r>
      <w:r w:rsidR="001D6F3D">
        <w:rPr>
          <w:rFonts w:asciiTheme="minorHAnsi" w:hAnsiTheme="minorHAnsi" w:cstheme="minorHAnsi"/>
          <w:sz w:val="26"/>
          <w:szCs w:val="26"/>
        </w:rPr>
        <w:t>G</w:t>
      </w:r>
      <w:r w:rsidR="00FA3F96">
        <w:rPr>
          <w:rFonts w:asciiTheme="minorHAnsi" w:hAnsiTheme="minorHAnsi" w:cstheme="minorHAnsi"/>
          <w:sz w:val="26"/>
          <w:szCs w:val="26"/>
        </w:rPr>
        <w:t>efühl für das Lesen und Hören neu beleben und so den guten Geist der alten Bücher erwecken.</w:t>
      </w:r>
      <w:r w:rsidR="00B670CE">
        <w:rPr>
          <w:rFonts w:asciiTheme="minorHAnsi" w:hAnsiTheme="minorHAnsi" w:cstheme="minorHAnsi"/>
          <w:sz w:val="26"/>
          <w:szCs w:val="26"/>
        </w:rPr>
        <w:t xml:space="preserve"> Dabei wird den Geschichten hinter den Geschichten nachgespürt. Bücher werden lebendig und Menschen verschiedener Epochen treten gemeinsam in den Diskurs – eine lebendige Begegnung mit den gewachsenen Bücherbeständen ist garantiert.</w:t>
      </w:r>
    </w:p>
    <w:p w14:paraId="2F643A5B" w14:textId="6FF5117B" w:rsidR="002168D9" w:rsidRPr="0044214A" w:rsidRDefault="002168D9" w:rsidP="00CD5997">
      <w:pPr>
        <w:spacing w:line="276" w:lineRule="auto"/>
        <w:jc w:val="both"/>
        <w:rPr>
          <w:rFonts w:asciiTheme="minorHAnsi" w:hAnsiTheme="minorHAnsi" w:cstheme="minorHAnsi"/>
          <w:sz w:val="26"/>
          <w:szCs w:val="26"/>
        </w:rPr>
      </w:pPr>
      <w:r w:rsidRPr="0044214A">
        <w:rPr>
          <w:rFonts w:asciiTheme="minorHAnsi" w:hAnsiTheme="minorHAnsi" w:cstheme="minorHAnsi"/>
          <w:sz w:val="26"/>
          <w:szCs w:val="26"/>
        </w:rPr>
        <w:t xml:space="preserve">Weitere Infos zu den </w:t>
      </w:r>
      <w:r w:rsidR="00830F4D">
        <w:rPr>
          <w:rFonts w:asciiTheme="minorHAnsi" w:hAnsiTheme="minorHAnsi" w:cstheme="minorHAnsi"/>
          <w:sz w:val="26"/>
          <w:szCs w:val="26"/>
        </w:rPr>
        <w:t>Bibliotheken</w:t>
      </w:r>
      <w:r w:rsidR="00404986" w:rsidRPr="0044214A">
        <w:rPr>
          <w:rFonts w:asciiTheme="minorHAnsi" w:hAnsiTheme="minorHAnsi" w:cstheme="minorHAnsi"/>
          <w:sz w:val="26"/>
          <w:szCs w:val="26"/>
        </w:rPr>
        <w:t xml:space="preserve"> der </w:t>
      </w:r>
      <w:r w:rsidR="008136AD" w:rsidRPr="0044214A">
        <w:rPr>
          <w:rFonts w:asciiTheme="minorHAnsi" w:hAnsiTheme="minorHAnsi" w:cstheme="minorHAnsi"/>
          <w:sz w:val="26"/>
          <w:szCs w:val="26"/>
        </w:rPr>
        <w:t>Stifte und Orden</w:t>
      </w:r>
      <w:r w:rsidR="00404986" w:rsidRPr="0044214A">
        <w:rPr>
          <w:rFonts w:asciiTheme="minorHAnsi" w:hAnsiTheme="minorHAnsi" w:cstheme="minorHAnsi"/>
          <w:sz w:val="26"/>
          <w:szCs w:val="26"/>
        </w:rPr>
        <w:t xml:space="preserve"> </w:t>
      </w:r>
      <w:r w:rsidR="00B965F8">
        <w:rPr>
          <w:rFonts w:asciiTheme="minorHAnsi" w:hAnsiTheme="minorHAnsi" w:cstheme="minorHAnsi"/>
          <w:sz w:val="26"/>
          <w:szCs w:val="26"/>
        </w:rPr>
        <w:t xml:space="preserve">von Klösterreich </w:t>
      </w:r>
      <w:r w:rsidRPr="0044214A">
        <w:rPr>
          <w:rFonts w:asciiTheme="minorHAnsi" w:hAnsiTheme="minorHAnsi" w:cstheme="minorHAnsi"/>
          <w:sz w:val="26"/>
          <w:szCs w:val="26"/>
        </w:rPr>
        <w:t xml:space="preserve">unter </w:t>
      </w:r>
      <w:hyperlink r:id="rId7" w:history="1">
        <w:r w:rsidRPr="0044214A">
          <w:rPr>
            <w:rStyle w:val="Hyperlink"/>
            <w:rFonts w:asciiTheme="minorHAnsi" w:hAnsiTheme="minorHAnsi" w:cstheme="minorHAnsi"/>
            <w:sz w:val="26"/>
            <w:szCs w:val="26"/>
          </w:rPr>
          <w:t>www.kloesterreich.com</w:t>
        </w:r>
      </w:hyperlink>
      <w:r w:rsidRPr="0044214A">
        <w:rPr>
          <w:rFonts w:asciiTheme="minorHAnsi" w:hAnsiTheme="minorHAnsi" w:cstheme="minorHAnsi"/>
          <w:sz w:val="26"/>
          <w:szCs w:val="26"/>
        </w:rPr>
        <w:t>.</w:t>
      </w:r>
    </w:p>
    <w:p w14:paraId="580B3527" w14:textId="2AD18DA8" w:rsidR="00011AAC" w:rsidRDefault="00011AAC" w:rsidP="00CD5997">
      <w:pPr>
        <w:spacing w:line="276" w:lineRule="auto"/>
        <w:jc w:val="both"/>
        <w:rPr>
          <w:rFonts w:asciiTheme="minorHAnsi" w:hAnsiTheme="minorHAnsi" w:cstheme="minorHAnsi"/>
          <w:sz w:val="22"/>
          <w:szCs w:val="22"/>
        </w:rPr>
      </w:pPr>
    </w:p>
    <w:p w14:paraId="3BC40654" w14:textId="151AF379" w:rsidR="008230EA" w:rsidRPr="00FF1BA8" w:rsidRDefault="008230EA" w:rsidP="008230EA">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Bücher in Klosterbibliotheken: </w:t>
      </w:r>
      <w:r w:rsidRPr="00FF1BA8">
        <w:rPr>
          <w:rFonts w:asciiTheme="minorHAnsi" w:hAnsiTheme="minorHAnsi" w:cstheme="minorHAnsi"/>
          <w:sz w:val="20"/>
          <w:szCs w:val="20"/>
        </w:rPr>
        <w:t>gesammeltes Wissen aus Jahrhunderten.</w:t>
      </w:r>
    </w:p>
    <w:p w14:paraId="2C25A8A8" w14:textId="48F0456D" w:rsidR="008230EA" w:rsidRDefault="008230EA" w:rsidP="00CD5997">
      <w:pPr>
        <w:spacing w:line="276" w:lineRule="auto"/>
        <w:jc w:val="both"/>
        <w:rPr>
          <w:rFonts w:asciiTheme="minorHAnsi" w:hAnsiTheme="minorHAnsi" w:cstheme="minorHAnsi"/>
          <w:i/>
          <w:iCs/>
          <w:sz w:val="20"/>
          <w:szCs w:val="20"/>
        </w:rPr>
      </w:pPr>
      <w:r w:rsidRPr="00FF1BA8">
        <w:rPr>
          <w:rFonts w:asciiTheme="minorHAnsi" w:hAnsiTheme="minorHAnsi" w:cstheme="minorHAnsi"/>
          <w:i/>
          <w:iCs/>
          <w:sz w:val="20"/>
          <w:szCs w:val="20"/>
        </w:rPr>
        <w:t>Copyright: Stift St. Paul</w:t>
      </w:r>
    </w:p>
    <w:p w14:paraId="51B7FE8A" w14:textId="1A5F5309" w:rsidR="0081313D" w:rsidRPr="00FF1BA8" w:rsidRDefault="0081313D" w:rsidP="0081313D">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w:t>
      </w:r>
      <w:r>
        <w:rPr>
          <w:rFonts w:asciiTheme="minorHAnsi" w:hAnsiTheme="minorHAnsi" w:cstheme="minorHAnsi"/>
          <w:b/>
          <w:bCs/>
          <w:sz w:val="20"/>
          <w:szCs w:val="20"/>
        </w:rPr>
        <w:t xml:space="preserve">Spannende Entdeckungen </w:t>
      </w:r>
      <w:r>
        <w:rPr>
          <w:rFonts w:asciiTheme="minorHAnsi" w:hAnsiTheme="minorHAnsi" w:cstheme="minorHAnsi"/>
          <w:sz w:val="20"/>
          <w:szCs w:val="20"/>
        </w:rPr>
        <w:t>machen auch junge Gäste bei Führungen in den Klosterbibliotheken.</w:t>
      </w:r>
    </w:p>
    <w:p w14:paraId="44A44E00" w14:textId="17DF9246" w:rsidR="0081313D" w:rsidRPr="0081313D" w:rsidRDefault="0081313D" w:rsidP="00CD5997">
      <w:pPr>
        <w:spacing w:line="276" w:lineRule="auto"/>
        <w:jc w:val="both"/>
        <w:rPr>
          <w:rFonts w:asciiTheme="minorHAnsi" w:hAnsiTheme="minorHAnsi" w:cstheme="minorHAnsi"/>
          <w:i/>
          <w:iCs/>
          <w:sz w:val="20"/>
          <w:szCs w:val="20"/>
          <w:lang w:val="en-US"/>
        </w:rPr>
      </w:pPr>
      <w:r w:rsidRPr="0081313D">
        <w:rPr>
          <w:rFonts w:asciiTheme="minorHAnsi" w:hAnsiTheme="minorHAnsi" w:cstheme="minorHAnsi"/>
          <w:i/>
          <w:iCs/>
          <w:sz w:val="20"/>
          <w:szCs w:val="20"/>
          <w:lang w:val="en-US"/>
        </w:rPr>
        <w:t>Copyright: Stift St</w:t>
      </w:r>
      <w:r w:rsidRPr="0081313D">
        <w:rPr>
          <w:rFonts w:asciiTheme="minorHAnsi" w:hAnsiTheme="minorHAnsi" w:cstheme="minorHAnsi"/>
          <w:i/>
          <w:iCs/>
          <w:sz w:val="20"/>
          <w:szCs w:val="20"/>
          <w:lang w:val="en-US"/>
        </w:rPr>
        <w:t>. Florian, D</w:t>
      </w:r>
      <w:r>
        <w:rPr>
          <w:rFonts w:asciiTheme="minorHAnsi" w:hAnsiTheme="minorHAnsi" w:cstheme="minorHAnsi"/>
          <w:i/>
          <w:iCs/>
          <w:sz w:val="20"/>
          <w:szCs w:val="20"/>
          <w:lang w:val="en-US"/>
        </w:rPr>
        <w:t>oris Himmelbauer</w:t>
      </w:r>
    </w:p>
    <w:p w14:paraId="4103110E" w14:textId="7733DD12" w:rsidR="009D6332" w:rsidRPr="00FF1BA8" w:rsidRDefault="009D6332" w:rsidP="009D6332">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w:t>
      </w:r>
      <w:r w:rsidR="005768B8" w:rsidRPr="00FF1BA8">
        <w:rPr>
          <w:rFonts w:asciiTheme="minorHAnsi" w:hAnsiTheme="minorHAnsi" w:cstheme="minorHAnsi"/>
          <w:b/>
          <w:bCs/>
          <w:sz w:val="20"/>
          <w:szCs w:val="20"/>
        </w:rPr>
        <w:t xml:space="preserve">Ein Gesamtkunstwerk: </w:t>
      </w:r>
      <w:r w:rsidR="005768B8" w:rsidRPr="00FF1BA8">
        <w:rPr>
          <w:rFonts w:asciiTheme="minorHAnsi" w:hAnsiTheme="minorHAnsi" w:cstheme="minorHAnsi"/>
          <w:sz w:val="20"/>
          <w:szCs w:val="20"/>
        </w:rPr>
        <w:t>die weltgrößte Klosterbibliothek im Stift Admont.</w:t>
      </w:r>
    </w:p>
    <w:p w14:paraId="2357B19A" w14:textId="4D60BCFE" w:rsidR="004E1E87" w:rsidRPr="00FF1BA8" w:rsidRDefault="005768B8" w:rsidP="009D6332">
      <w:pPr>
        <w:spacing w:line="276" w:lineRule="auto"/>
        <w:jc w:val="both"/>
        <w:rPr>
          <w:rFonts w:asciiTheme="minorHAnsi" w:hAnsiTheme="minorHAnsi" w:cstheme="minorHAnsi"/>
          <w:i/>
          <w:iCs/>
          <w:sz w:val="20"/>
          <w:szCs w:val="20"/>
        </w:rPr>
      </w:pPr>
      <w:r w:rsidRPr="00FF1BA8">
        <w:rPr>
          <w:rFonts w:asciiTheme="minorHAnsi" w:hAnsiTheme="minorHAnsi" w:cstheme="minorHAnsi"/>
          <w:i/>
          <w:iCs/>
          <w:sz w:val="20"/>
          <w:szCs w:val="20"/>
        </w:rPr>
        <w:t>Copyright: Stift Admont, Ernst Reichenfelser</w:t>
      </w:r>
    </w:p>
    <w:p w14:paraId="4BB171AD" w14:textId="133F4C38" w:rsidR="005768B8" w:rsidRPr="00FF1BA8" w:rsidRDefault="005768B8" w:rsidP="009D6332">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Begeistert: </w:t>
      </w:r>
      <w:r w:rsidRPr="00FF1BA8">
        <w:rPr>
          <w:rFonts w:asciiTheme="minorHAnsi" w:hAnsiTheme="minorHAnsi" w:cstheme="minorHAnsi"/>
          <w:sz w:val="20"/>
          <w:szCs w:val="20"/>
        </w:rPr>
        <w:t xml:space="preserve">die </w:t>
      </w:r>
      <w:r w:rsidR="00E86CDE" w:rsidRPr="00FF1BA8">
        <w:rPr>
          <w:rFonts w:asciiTheme="minorHAnsi" w:hAnsiTheme="minorHAnsi" w:cstheme="minorHAnsi"/>
          <w:sz w:val="20"/>
          <w:szCs w:val="20"/>
        </w:rPr>
        <w:t>Bibliothek des Stiftes St. Florian weckt bei vielen Gästen Erinnerungen an einen Film</w:t>
      </w:r>
      <w:r w:rsidRPr="00FF1BA8">
        <w:rPr>
          <w:rFonts w:asciiTheme="minorHAnsi" w:hAnsiTheme="minorHAnsi" w:cstheme="minorHAnsi"/>
          <w:sz w:val="20"/>
          <w:szCs w:val="20"/>
        </w:rPr>
        <w:t>.</w:t>
      </w:r>
      <w:r w:rsidR="00E86CDE" w:rsidRPr="00FF1BA8">
        <w:rPr>
          <w:rFonts w:asciiTheme="minorHAnsi" w:hAnsiTheme="minorHAnsi" w:cstheme="minorHAnsi"/>
          <w:sz w:val="20"/>
          <w:szCs w:val="20"/>
        </w:rPr>
        <w:t xml:space="preserve"> </w:t>
      </w:r>
      <w:r w:rsidRPr="00FF1BA8">
        <w:rPr>
          <w:rFonts w:asciiTheme="minorHAnsi" w:hAnsiTheme="minorHAnsi" w:cstheme="minorHAnsi"/>
          <w:i/>
          <w:iCs/>
          <w:sz w:val="20"/>
          <w:szCs w:val="20"/>
        </w:rPr>
        <w:t xml:space="preserve">Copyright: Stift </w:t>
      </w:r>
      <w:r w:rsidR="00E86CDE" w:rsidRPr="00FF1BA8">
        <w:rPr>
          <w:rFonts w:asciiTheme="minorHAnsi" w:hAnsiTheme="minorHAnsi" w:cstheme="minorHAnsi"/>
          <w:i/>
          <w:iCs/>
          <w:sz w:val="20"/>
          <w:szCs w:val="20"/>
        </w:rPr>
        <w:t>St. Florian</w:t>
      </w:r>
      <w:r w:rsidRPr="00FF1BA8">
        <w:rPr>
          <w:rFonts w:asciiTheme="minorHAnsi" w:hAnsiTheme="minorHAnsi" w:cstheme="minorHAnsi"/>
          <w:i/>
          <w:iCs/>
          <w:sz w:val="20"/>
          <w:szCs w:val="20"/>
        </w:rPr>
        <w:t xml:space="preserve">, </w:t>
      </w:r>
      <w:r w:rsidR="00E86CDE" w:rsidRPr="00FF1BA8">
        <w:rPr>
          <w:rFonts w:asciiTheme="minorHAnsi" w:hAnsiTheme="minorHAnsi" w:cstheme="minorHAnsi"/>
          <w:i/>
          <w:iCs/>
          <w:sz w:val="20"/>
          <w:szCs w:val="20"/>
        </w:rPr>
        <w:t>Pedagrafie</w:t>
      </w:r>
    </w:p>
    <w:p w14:paraId="49531965" w14:textId="5CB7A175" w:rsidR="00E86CDE" w:rsidRPr="00FF1BA8" w:rsidRDefault="00E86CDE" w:rsidP="00E86CDE">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w:t>
      </w:r>
      <w:r w:rsidR="00EF2D99" w:rsidRPr="00FF1BA8">
        <w:rPr>
          <w:rFonts w:asciiTheme="minorHAnsi" w:hAnsiTheme="minorHAnsi" w:cstheme="minorHAnsi"/>
          <w:b/>
          <w:bCs/>
          <w:sz w:val="20"/>
          <w:szCs w:val="20"/>
        </w:rPr>
        <w:t>40 kg schwer</w:t>
      </w:r>
      <w:r w:rsidRPr="00FF1BA8">
        <w:rPr>
          <w:rFonts w:asciiTheme="minorHAnsi" w:hAnsiTheme="minorHAnsi" w:cstheme="minorHAnsi"/>
          <w:b/>
          <w:bCs/>
          <w:sz w:val="20"/>
          <w:szCs w:val="20"/>
        </w:rPr>
        <w:t xml:space="preserve">: </w:t>
      </w:r>
      <w:r w:rsidRPr="00FF1BA8">
        <w:rPr>
          <w:rFonts w:asciiTheme="minorHAnsi" w:hAnsiTheme="minorHAnsi" w:cstheme="minorHAnsi"/>
          <w:sz w:val="20"/>
          <w:szCs w:val="20"/>
        </w:rPr>
        <w:t xml:space="preserve">die </w:t>
      </w:r>
      <w:r w:rsidR="00EF2D99" w:rsidRPr="00FF1BA8">
        <w:rPr>
          <w:rFonts w:asciiTheme="minorHAnsi" w:hAnsiTheme="minorHAnsi" w:cstheme="minorHAnsi"/>
          <w:sz w:val="20"/>
          <w:szCs w:val="20"/>
        </w:rPr>
        <w:t xml:space="preserve">Riesenbibel aus dem Stift St. Florian. </w:t>
      </w:r>
    </w:p>
    <w:p w14:paraId="066FC93A" w14:textId="7E5BC20D" w:rsidR="00EF2D99" w:rsidRPr="00596FE1" w:rsidRDefault="00E86CDE" w:rsidP="009D6332">
      <w:pPr>
        <w:spacing w:line="276" w:lineRule="auto"/>
        <w:jc w:val="both"/>
        <w:rPr>
          <w:rFonts w:asciiTheme="minorHAnsi" w:hAnsiTheme="minorHAnsi" w:cstheme="minorHAnsi"/>
          <w:i/>
          <w:iCs/>
          <w:sz w:val="20"/>
          <w:szCs w:val="20"/>
        </w:rPr>
      </w:pPr>
      <w:r w:rsidRPr="00596FE1">
        <w:rPr>
          <w:rFonts w:asciiTheme="minorHAnsi" w:hAnsiTheme="minorHAnsi" w:cstheme="minorHAnsi"/>
          <w:i/>
          <w:iCs/>
          <w:sz w:val="20"/>
          <w:szCs w:val="20"/>
        </w:rPr>
        <w:t xml:space="preserve">Copyright: </w:t>
      </w:r>
      <w:r w:rsidR="00EF2D99" w:rsidRPr="00596FE1">
        <w:rPr>
          <w:rFonts w:asciiTheme="minorHAnsi" w:hAnsiTheme="minorHAnsi" w:cstheme="minorHAnsi"/>
          <w:i/>
          <w:iCs/>
          <w:sz w:val="20"/>
          <w:szCs w:val="20"/>
        </w:rPr>
        <w:t>Stift St. Florian, Werner Kerschbaummayr</w:t>
      </w:r>
    </w:p>
    <w:p w14:paraId="3D8FF17C" w14:textId="21DECAEE" w:rsidR="00EF2D99" w:rsidRPr="00FF1BA8" w:rsidRDefault="00EF2D99" w:rsidP="009D6332">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w:t>
      </w:r>
      <w:r w:rsidR="008230EA" w:rsidRPr="00FF1BA8">
        <w:rPr>
          <w:rFonts w:asciiTheme="minorHAnsi" w:hAnsiTheme="minorHAnsi" w:cstheme="minorHAnsi"/>
          <w:b/>
          <w:bCs/>
          <w:sz w:val="20"/>
          <w:szCs w:val="20"/>
        </w:rPr>
        <w:t>„Buch-Patenschaften retten Wissen“</w:t>
      </w:r>
      <w:r w:rsidRPr="00FF1BA8">
        <w:rPr>
          <w:rFonts w:asciiTheme="minorHAnsi" w:hAnsiTheme="minorHAnsi" w:cstheme="minorHAnsi"/>
          <w:b/>
          <w:bCs/>
          <w:sz w:val="20"/>
          <w:szCs w:val="20"/>
        </w:rPr>
        <w:t xml:space="preserve">: </w:t>
      </w:r>
      <w:r w:rsidR="008230EA" w:rsidRPr="00FF1BA8">
        <w:rPr>
          <w:rFonts w:asciiTheme="minorHAnsi" w:hAnsiTheme="minorHAnsi" w:cstheme="minorHAnsi"/>
          <w:sz w:val="20"/>
          <w:szCs w:val="20"/>
        </w:rPr>
        <w:t xml:space="preserve">Pater August vom Stift Rein </w:t>
      </w:r>
      <w:r w:rsidR="00FF1BA8" w:rsidRPr="00FF1BA8">
        <w:rPr>
          <w:rFonts w:asciiTheme="minorHAnsi" w:hAnsiTheme="minorHAnsi" w:cstheme="minorHAnsi"/>
          <w:sz w:val="20"/>
          <w:szCs w:val="20"/>
        </w:rPr>
        <w:t>zeigt den Gästen d</w:t>
      </w:r>
      <w:r w:rsidRPr="00FF1BA8">
        <w:rPr>
          <w:rFonts w:asciiTheme="minorHAnsi" w:hAnsiTheme="minorHAnsi" w:cstheme="minorHAnsi"/>
          <w:sz w:val="20"/>
          <w:szCs w:val="20"/>
        </w:rPr>
        <w:t xml:space="preserve">ie </w:t>
      </w:r>
      <w:r w:rsidR="00FF1BA8" w:rsidRPr="00FF1BA8">
        <w:rPr>
          <w:rFonts w:asciiTheme="minorHAnsi" w:hAnsiTheme="minorHAnsi" w:cstheme="minorHAnsi"/>
          <w:sz w:val="20"/>
          <w:szCs w:val="20"/>
        </w:rPr>
        <w:t xml:space="preserve">Schätze und „Sorgenkinder“. </w:t>
      </w:r>
      <w:r w:rsidRPr="00FF1BA8">
        <w:rPr>
          <w:rFonts w:asciiTheme="minorHAnsi" w:hAnsiTheme="minorHAnsi" w:cstheme="minorHAnsi"/>
          <w:i/>
          <w:iCs/>
          <w:sz w:val="20"/>
          <w:szCs w:val="20"/>
        </w:rPr>
        <w:t xml:space="preserve">Copyright: Stift </w:t>
      </w:r>
      <w:r w:rsidR="008230EA" w:rsidRPr="00FF1BA8">
        <w:rPr>
          <w:rFonts w:asciiTheme="minorHAnsi" w:hAnsiTheme="minorHAnsi" w:cstheme="minorHAnsi"/>
          <w:i/>
          <w:iCs/>
          <w:sz w:val="20"/>
          <w:szCs w:val="20"/>
        </w:rPr>
        <w:t>Rein</w:t>
      </w:r>
    </w:p>
    <w:p w14:paraId="4C8E980D" w14:textId="5898989A" w:rsidR="00EF2D99" w:rsidRPr="00FF1BA8" w:rsidRDefault="00EF2D99" w:rsidP="00EF2D99">
      <w:pPr>
        <w:spacing w:line="276" w:lineRule="auto"/>
        <w:jc w:val="both"/>
        <w:rPr>
          <w:rFonts w:asciiTheme="minorHAnsi" w:hAnsiTheme="minorHAnsi" w:cstheme="minorHAnsi"/>
          <w:sz w:val="20"/>
          <w:szCs w:val="20"/>
        </w:rPr>
      </w:pPr>
      <w:r w:rsidRPr="00FF1BA8">
        <w:rPr>
          <w:rFonts w:asciiTheme="minorHAnsi" w:hAnsiTheme="minorHAnsi" w:cstheme="minorHAnsi"/>
          <w:b/>
          <w:bCs/>
          <w:sz w:val="20"/>
          <w:szCs w:val="20"/>
        </w:rPr>
        <w:t xml:space="preserve">Foto: </w:t>
      </w:r>
      <w:r w:rsidR="008230EA" w:rsidRPr="00FF1BA8">
        <w:rPr>
          <w:rFonts w:asciiTheme="minorHAnsi" w:hAnsiTheme="minorHAnsi" w:cstheme="minorHAnsi"/>
          <w:b/>
          <w:bCs/>
          <w:sz w:val="20"/>
          <w:szCs w:val="20"/>
        </w:rPr>
        <w:t>Bibliothek im Gewölbe</w:t>
      </w:r>
      <w:r w:rsidRPr="00FF1BA8">
        <w:rPr>
          <w:rFonts w:asciiTheme="minorHAnsi" w:hAnsiTheme="minorHAnsi" w:cstheme="minorHAnsi"/>
          <w:b/>
          <w:bCs/>
          <w:sz w:val="20"/>
          <w:szCs w:val="20"/>
        </w:rPr>
        <w:t xml:space="preserve">: </w:t>
      </w:r>
      <w:r w:rsidRPr="00FF1BA8">
        <w:rPr>
          <w:rFonts w:asciiTheme="minorHAnsi" w:hAnsiTheme="minorHAnsi" w:cstheme="minorHAnsi"/>
          <w:sz w:val="20"/>
          <w:szCs w:val="20"/>
        </w:rPr>
        <w:t xml:space="preserve">im Stift </w:t>
      </w:r>
      <w:r w:rsidR="008230EA" w:rsidRPr="00FF1BA8">
        <w:rPr>
          <w:rFonts w:asciiTheme="minorHAnsi" w:hAnsiTheme="minorHAnsi" w:cstheme="minorHAnsi"/>
          <w:sz w:val="20"/>
          <w:szCs w:val="20"/>
        </w:rPr>
        <w:t>St. Paul</w:t>
      </w:r>
      <w:r w:rsidRPr="00FF1BA8">
        <w:rPr>
          <w:rFonts w:asciiTheme="minorHAnsi" w:hAnsiTheme="minorHAnsi" w:cstheme="minorHAnsi"/>
          <w:sz w:val="20"/>
          <w:szCs w:val="20"/>
        </w:rPr>
        <w:t>.</w:t>
      </w:r>
    </w:p>
    <w:p w14:paraId="156C00D1" w14:textId="03376FA6" w:rsidR="00EF2D99" w:rsidRPr="00FF1BA8" w:rsidRDefault="00EF2D99" w:rsidP="00EF2D99">
      <w:pPr>
        <w:spacing w:line="276" w:lineRule="auto"/>
        <w:jc w:val="both"/>
        <w:rPr>
          <w:rFonts w:asciiTheme="minorHAnsi" w:hAnsiTheme="minorHAnsi" w:cstheme="minorHAnsi"/>
          <w:i/>
          <w:iCs/>
          <w:sz w:val="20"/>
          <w:szCs w:val="20"/>
        </w:rPr>
      </w:pPr>
      <w:r w:rsidRPr="00FF1BA8">
        <w:rPr>
          <w:rFonts w:asciiTheme="minorHAnsi" w:hAnsiTheme="minorHAnsi" w:cstheme="minorHAnsi"/>
          <w:i/>
          <w:iCs/>
          <w:sz w:val="20"/>
          <w:szCs w:val="20"/>
        </w:rPr>
        <w:t xml:space="preserve">Copyright: Stift </w:t>
      </w:r>
      <w:r w:rsidR="008230EA" w:rsidRPr="00FF1BA8">
        <w:rPr>
          <w:rFonts w:asciiTheme="minorHAnsi" w:hAnsiTheme="minorHAnsi" w:cstheme="minorHAnsi"/>
          <w:i/>
          <w:iCs/>
          <w:sz w:val="20"/>
          <w:szCs w:val="20"/>
        </w:rPr>
        <w:t>St. Paul</w:t>
      </w:r>
    </w:p>
    <w:p w14:paraId="4D173357" w14:textId="77777777" w:rsidR="004E79BA" w:rsidRPr="008230EA" w:rsidRDefault="004E79BA" w:rsidP="00CD5997">
      <w:pPr>
        <w:spacing w:line="276" w:lineRule="auto"/>
        <w:jc w:val="both"/>
        <w:rPr>
          <w:rFonts w:asciiTheme="minorHAnsi" w:hAnsiTheme="minorHAnsi" w:cstheme="minorHAnsi"/>
          <w:b/>
          <w:bCs/>
          <w:sz w:val="22"/>
          <w:szCs w:val="22"/>
          <w:u w:val="single"/>
        </w:rPr>
      </w:pPr>
    </w:p>
    <w:p w14:paraId="0E196162" w14:textId="77777777" w:rsidR="00CD5997" w:rsidRPr="0044214A" w:rsidRDefault="00CD5997" w:rsidP="00CD5997">
      <w:pPr>
        <w:spacing w:line="276" w:lineRule="auto"/>
        <w:jc w:val="both"/>
        <w:rPr>
          <w:rFonts w:asciiTheme="minorHAnsi" w:hAnsiTheme="minorHAnsi" w:cstheme="minorHAnsi"/>
          <w:b/>
          <w:bCs/>
          <w:u w:val="single"/>
        </w:rPr>
      </w:pPr>
      <w:r w:rsidRPr="0044214A">
        <w:rPr>
          <w:rFonts w:asciiTheme="minorHAnsi" w:hAnsiTheme="minorHAnsi" w:cstheme="minorHAnsi"/>
          <w:b/>
          <w:bCs/>
          <w:u w:val="single"/>
        </w:rPr>
        <w:t>Über Klösterreich</w:t>
      </w:r>
    </w:p>
    <w:p w14:paraId="7EB998BB" w14:textId="3AD9A691" w:rsidR="002168D9" w:rsidRPr="0044214A" w:rsidRDefault="00CD5997" w:rsidP="004E79BA">
      <w:pPr>
        <w:jc w:val="both"/>
        <w:rPr>
          <w:rFonts w:asciiTheme="minorHAnsi" w:hAnsiTheme="minorHAnsi" w:cstheme="minorHAnsi"/>
          <w:sz w:val="22"/>
          <w:szCs w:val="22"/>
        </w:rPr>
      </w:pPr>
      <w:r w:rsidRPr="0044214A">
        <w:rPr>
          <w:rFonts w:asciiTheme="minorHAnsi" w:hAnsiTheme="minorHAnsi" w:cstheme="minorHAnsi"/>
          <w:sz w:val="22"/>
          <w:szCs w:val="22"/>
        </w:rPr>
        <w:t xml:space="preserve">Klösterreich wurde als Verein zur Förderung der kulturellen und touristischen Aktivitäten der Klöster, Orden und Stifte vor mehr als 20 Jahren gegründet. Heute zählt der Zusammenschluss </w:t>
      </w:r>
      <w:r w:rsidR="000A44F5">
        <w:rPr>
          <w:rFonts w:asciiTheme="minorHAnsi" w:hAnsiTheme="minorHAnsi" w:cstheme="minorHAnsi"/>
          <w:sz w:val="22"/>
          <w:szCs w:val="22"/>
        </w:rPr>
        <w:t>nahezu 30</w:t>
      </w:r>
      <w:r w:rsidRPr="0044214A">
        <w:rPr>
          <w:rFonts w:asciiTheme="minorHAnsi" w:hAnsiTheme="minorHAnsi" w:cstheme="minorHAnsi"/>
          <w:sz w:val="22"/>
          <w:szCs w:val="22"/>
        </w:rPr>
        <w:t xml:space="preserve"> </w:t>
      </w:r>
      <w:r w:rsidRPr="0044214A">
        <w:rPr>
          <w:rFonts w:asciiTheme="minorHAnsi" w:hAnsiTheme="minorHAnsi" w:cstheme="minorHAnsi"/>
          <w:sz w:val="22"/>
          <w:szCs w:val="22"/>
        </w:rPr>
        <w:lastRenderedPageBreak/>
        <w:t>Mitglieder in Österreich</w:t>
      </w:r>
      <w:r w:rsidR="006A7457" w:rsidRPr="0044214A">
        <w:rPr>
          <w:rFonts w:asciiTheme="minorHAnsi" w:hAnsiTheme="minorHAnsi" w:cstheme="minorHAnsi"/>
          <w:sz w:val="22"/>
          <w:szCs w:val="22"/>
        </w:rPr>
        <w:t>, Deutschland,</w:t>
      </w:r>
      <w:r w:rsidRPr="0044214A">
        <w:rPr>
          <w:rFonts w:asciiTheme="minorHAnsi" w:hAnsiTheme="minorHAnsi" w:cstheme="minorHAnsi"/>
          <w:sz w:val="22"/>
          <w:szCs w:val="22"/>
        </w:rPr>
        <w:t xml:space="preserve"> </w:t>
      </w:r>
      <w:r w:rsidR="006A7457" w:rsidRPr="0044214A">
        <w:rPr>
          <w:rFonts w:asciiTheme="minorHAnsi" w:hAnsiTheme="minorHAnsi" w:cstheme="minorHAnsi"/>
          <w:sz w:val="22"/>
          <w:szCs w:val="22"/>
        </w:rPr>
        <w:t>der Schweiz, Ungarn und Tschechien. Sie alle öffnen</w:t>
      </w:r>
      <w:r w:rsidR="004E79BA" w:rsidRPr="0044214A">
        <w:rPr>
          <w:rFonts w:asciiTheme="minorHAnsi" w:hAnsiTheme="minorHAnsi" w:cstheme="minorHAnsi"/>
          <w:sz w:val="22"/>
          <w:szCs w:val="22"/>
        </w:rPr>
        <w:t xml:space="preserve"> i</w:t>
      </w:r>
      <w:r w:rsidR="006A7457" w:rsidRPr="0044214A">
        <w:rPr>
          <w:rFonts w:asciiTheme="minorHAnsi" w:hAnsiTheme="minorHAnsi" w:cstheme="minorHAnsi"/>
          <w:sz w:val="22"/>
          <w:szCs w:val="22"/>
        </w:rPr>
        <w:t xml:space="preserve">hre Türen für Gäste und </w:t>
      </w:r>
      <w:r w:rsidR="007C693A" w:rsidRPr="0044214A">
        <w:rPr>
          <w:rFonts w:asciiTheme="minorHAnsi" w:hAnsiTheme="minorHAnsi" w:cstheme="minorHAnsi"/>
          <w:sz w:val="22"/>
          <w:szCs w:val="22"/>
        </w:rPr>
        <w:t>haben</w:t>
      </w:r>
      <w:r w:rsidR="006A7457" w:rsidRPr="0044214A">
        <w:rPr>
          <w:rFonts w:asciiTheme="minorHAnsi" w:hAnsiTheme="minorHAnsi" w:cstheme="minorHAnsi"/>
          <w:sz w:val="22"/>
          <w:szCs w:val="22"/>
        </w:rPr>
        <w:t xml:space="preserve"> </w:t>
      </w:r>
      <w:r w:rsidR="007C693A" w:rsidRPr="0044214A">
        <w:rPr>
          <w:rFonts w:asciiTheme="minorHAnsi" w:hAnsiTheme="minorHAnsi" w:cstheme="minorHAnsi"/>
          <w:sz w:val="22"/>
          <w:szCs w:val="22"/>
        </w:rPr>
        <w:t>ein</w:t>
      </w:r>
      <w:r w:rsidR="006A7457" w:rsidRPr="0044214A">
        <w:rPr>
          <w:rFonts w:asciiTheme="minorHAnsi" w:hAnsiTheme="minorHAnsi" w:cstheme="minorHAnsi"/>
          <w:sz w:val="22"/>
          <w:szCs w:val="22"/>
        </w:rPr>
        <w:t xml:space="preserve"> vielfältige</w:t>
      </w:r>
      <w:r w:rsidR="007C693A" w:rsidRPr="0044214A">
        <w:rPr>
          <w:rFonts w:asciiTheme="minorHAnsi" w:hAnsiTheme="minorHAnsi" w:cstheme="minorHAnsi"/>
          <w:sz w:val="22"/>
          <w:szCs w:val="22"/>
        </w:rPr>
        <w:t>s</w:t>
      </w:r>
      <w:r w:rsidR="006A7457" w:rsidRPr="0044214A">
        <w:rPr>
          <w:rFonts w:asciiTheme="minorHAnsi" w:hAnsiTheme="minorHAnsi" w:cstheme="minorHAnsi"/>
          <w:sz w:val="22"/>
          <w:szCs w:val="22"/>
        </w:rPr>
        <w:t xml:space="preserve"> </w:t>
      </w:r>
      <w:r w:rsidR="007C693A" w:rsidRPr="0044214A">
        <w:rPr>
          <w:rFonts w:asciiTheme="minorHAnsi" w:hAnsiTheme="minorHAnsi" w:cstheme="minorHAnsi"/>
          <w:sz w:val="22"/>
          <w:szCs w:val="22"/>
        </w:rPr>
        <w:t xml:space="preserve">kulturelles und touristisches </w:t>
      </w:r>
      <w:r w:rsidR="006A7457" w:rsidRPr="0044214A">
        <w:rPr>
          <w:rFonts w:asciiTheme="minorHAnsi" w:hAnsiTheme="minorHAnsi" w:cstheme="minorHAnsi"/>
          <w:sz w:val="22"/>
          <w:szCs w:val="22"/>
        </w:rPr>
        <w:t xml:space="preserve">Angebot. </w:t>
      </w:r>
      <w:r w:rsidR="007C693A" w:rsidRPr="0044214A">
        <w:rPr>
          <w:rFonts w:asciiTheme="minorHAnsi" w:hAnsiTheme="minorHAnsi" w:cstheme="minorHAnsi"/>
          <w:sz w:val="22"/>
          <w:szCs w:val="22"/>
        </w:rPr>
        <w:t xml:space="preserve">Dieses reicht von Ausstellungen und Konzerten über Führungen bis zu mehrtägigen Kursen, Auszeiten vom Alltag und Urlaub im Kloster. Dabei sind die Stifte und Orden von Klösterreich für jeden offen – ob christlich geprägt oder ohne Glauben, ob Mitglied einer anderen Religionsgemeinschaft oder nicht getauft. In den Gästezimmern können Männer und Frauen gemeinsam übernachten – mit oder ohne Ehering. Präsidentin und Obfrau von Klösterreich ist Generaloberin Schwester M. Michaela Pfeiffer-Vogl, </w:t>
      </w:r>
      <w:r w:rsidR="004E79BA" w:rsidRPr="0044214A">
        <w:rPr>
          <w:rFonts w:asciiTheme="minorHAnsi" w:hAnsiTheme="minorHAnsi" w:cstheme="minorHAnsi"/>
          <w:sz w:val="22"/>
          <w:szCs w:val="22"/>
        </w:rPr>
        <w:t xml:space="preserve">die </w:t>
      </w:r>
      <w:r w:rsidR="007C693A" w:rsidRPr="0044214A">
        <w:rPr>
          <w:rFonts w:asciiTheme="minorHAnsi" w:hAnsiTheme="minorHAnsi" w:cstheme="minorHAnsi"/>
          <w:sz w:val="22"/>
          <w:szCs w:val="22"/>
        </w:rPr>
        <w:t>Geschäftsführ</w:t>
      </w:r>
      <w:r w:rsidR="004E79BA" w:rsidRPr="0044214A">
        <w:rPr>
          <w:rFonts w:asciiTheme="minorHAnsi" w:hAnsiTheme="minorHAnsi" w:cstheme="minorHAnsi"/>
          <w:sz w:val="22"/>
          <w:szCs w:val="22"/>
        </w:rPr>
        <w:t>ung hat</w:t>
      </w:r>
      <w:r w:rsidR="007C693A" w:rsidRPr="0044214A">
        <w:rPr>
          <w:rFonts w:asciiTheme="minorHAnsi" w:hAnsiTheme="minorHAnsi" w:cstheme="minorHAnsi"/>
          <w:sz w:val="22"/>
          <w:szCs w:val="22"/>
        </w:rPr>
        <w:t xml:space="preserve"> </w:t>
      </w:r>
      <w:r w:rsidR="004E79BA" w:rsidRPr="0044214A">
        <w:rPr>
          <w:rFonts w:asciiTheme="minorHAnsi" w:hAnsiTheme="minorHAnsi" w:cstheme="minorHAnsi"/>
          <w:sz w:val="22"/>
          <w:szCs w:val="22"/>
        </w:rPr>
        <w:t xml:space="preserve">Manuel Lampe inne. Weitere Infos unter </w:t>
      </w:r>
      <w:hyperlink r:id="rId8" w:history="1">
        <w:r w:rsidR="004E79BA" w:rsidRPr="0044214A">
          <w:rPr>
            <w:rStyle w:val="Hyperlink"/>
            <w:rFonts w:asciiTheme="minorHAnsi" w:hAnsiTheme="minorHAnsi" w:cstheme="minorHAnsi"/>
            <w:sz w:val="22"/>
            <w:szCs w:val="22"/>
          </w:rPr>
          <w:t>www.kloesterreich.com</w:t>
        </w:r>
      </w:hyperlink>
      <w:r w:rsidR="004E79BA" w:rsidRPr="0044214A">
        <w:rPr>
          <w:rFonts w:asciiTheme="minorHAnsi" w:hAnsiTheme="minorHAnsi" w:cstheme="minorHAnsi"/>
          <w:sz w:val="22"/>
          <w:szCs w:val="22"/>
        </w:rPr>
        <w:t>.</w:t>
      </w:r>
    </w:p>
    <w:p w14:paraId="31253D9D" w14:textId="77777777" w:rsidR="002C06F8" w:rsidRPr="00904165" w:rsidRDefault="002C06F8" w:rsidP="002C06F8">
      <w:pPr>
        <w:jc w:val="both"/>
        <w:rPr>
          <w:rFonts w:asciiTheme="minorHAnsi" w:hAnsiTheme="minorHAnsi" w:cstheme="minorHAnsi"/>
          <w:b/>
          <w:bCs/>
          <w:sz w:val="22"/>
          <w:szCs w:val="22"/>
        </w:rPr>
      </w:pPr>
    </w:p>
    <w:p w14:paraId="7CB9774A" w14:textId="77777777" w:rsidR="004E79BA" w:rsidRPr="0044214A" w:rsidRDefault="004E79BA" w:rsidP="002C06F8">
      <w:pPr>
        <w:jc w:val="both"/>
        <w:rPr>
          <w:rFonts w:asciiTheme="minorHAnsi" w:hAnsiTheme="minorHAnsi" w:cstheme="minorHAnsi"/>
          <w:b/>
          <w:bCs/>
          <w:u w:val="single"/>
        </w:rPr>
      </w:pPr>
      <w:r w:rsidRPr="0044214A">
        <w:rPr>
          <w:rFonts w:asciiTheme="minorHAnsi" w:hAnsiTheme="minorHAnsi" w:cstheme="minorHAnsi"/>
          <w:b/>
          <w:bCs/>
          <w:u w:val="single"/>
        </w:rPr>
        <w:t>Kontakt für Medien-Anfragen:</w:t>
      </w:r>
    </w:p>
    <w:p w14:paraId="7222481E" w14:textId="77777777" w:rsidR="004E79BA" w:rsidRPr="0044214A" w:rsidRDefault="004E79BA" w:rsidP="002C06F8">
      <w:pPr>
        <w:jc w:val="both"/>
        <w:rPr>
          <w:rFonts w:asciiTheme="minorHAnsi" w:hAnsiTheme="minorHAnsi" w:cstheme="minorHAnsi"/>
          <w:sz w:val="22"/>
          <w:szCs w:val="22"/>
        </w:rPr>
      </w:pPr>
      <w:r w:rsidRPr="0044214A">
        <w:rPr>
          <w:rFonts w:asciiTheme="minorHAnsi" w:hAnsiTheme="minorHAnsi" w:cstheme="minorHAnsi"/>
          <w:sz w:val="22"/>
          <w:szCs w:val="22"/>
        </w:rPr>
        <w:t>Presse-Service Manuela Geiger</w:t>
      </w:r>
    </w:p>
    <w:p w14:paraId="28359904" w14:textId="77777777" w:rsidR="004E79BA" w:rsidRPr="0044214A" w:rsidRDefault="004E79BA" w:rsidP="002C06F8">
      <w:pPr>
        <w:jc w:val="both"/>
        <w:rPr>
          <w:rFonts w:asciiTheme="minorHAnsi" w:hAnsiTheme="minorHAnsi" w:cstheme="minorHAnsi"/>
          <w:sz w:val="22"/>
          <w:szCs w:val="22"/>
        </w:rPr>
      </w:pPr>
      <w:r w:rsidRPr="0044214A">
        <w:rPr>
          <w:rFonts w:asciiTheme="minorHAnsi" w:hAnsiTheme="minorHAnsi" w:cstheme="minorHAnsi"/>
          <w:sz w:val="22"/>
          <w:szCs w:val="22"/>
        </w:rPr>
        <w:t>Alois-Schrott-Straße 8/11</w:t>
      </w:r>
    </w:p>
    <w:p w14:paraId="2B3BFA82" w14:textId="77777777" w:rsidR="004E79BA" w:rsidRPr="0044214A" w:rsidRDefault="004E79BA" w:rsidP="002C06F8">
      <w:pPr>
        <w:jc w:val="both"/>
        <w:rPr>
          <w:rFonts w:asciiTheme="minorHAnsi" w:hAnsiTheme="minorHAnsi" w:cstheme="minorHAnsi"/>
          <w:sz w:val="22"/>
          <w:szCs w:val="22"/>
        </w:rPr>
      </w:pPr>
      <w:r w:rsidRPr="0044214A">
        <w:rPr>
          <w:rFonts w:asciiTheme="minorHAnsi" w:hAnsiTheme="minorHAnsi" w:cstheme="minorHAnsi"/>
          <w:sz w:val="22"/>
          <w:szCs w:val="22"/>
        </w:rPr>
        <w:t>6020 Innsbruck</w:t>
      </w:r>
    </w:p>
    <w:p w14:paraId="37060EB7" w14:textId="77777777" w:rsidR="004E79BA" w:rsidRPr="0044214A" w:rsidRDefault="004E79BA" w:rsidP="002C06F8">
      <w:pPr>
        <w:jc w:val="both"/>
        <w:rPr>
          <w:rFonts w:asciiTheme="minorHAnsi" w:hAnsiTheme="minorHAnsi" w:cstheme="minorHAnsi"/>
          <w:sz w:val="22"/>
          <w:szCs w:val="22"/>
        </w:rPr>
      </w:pPr>
      <w:r w:rsidRPr="0044214A">
        <w:rPr>
          <w:rFonts w:asciiTheme="minorHAnsi" w:hAnsiTheme="minorHAnsi" w:cstheme="minorHAnsi"/>
          <w:sz w:val="22"/>
          <w:szCs w:val="22"/>
        </w:rPr>
        <w:t>T + 43 (0)512 31 90 25</w:t>
      </w:r>
    </w:p>
    <w:p w14:paraId="0FCB57C2" w14:textId="69B0BD7F" w:rsidR="009A4E5C" w:rsidRPr="0044214A" w:rsidRDefault="004E79BA">
      <w:pPr>
        <w:jc w:val="both"/>
        <w:rPr>
          <w:rFonts w:asciiTheme="minorHAnsi" w:hAnsiTheme="minorHAnsi" w:cstheme="minorHAnsi"/>
          <w:sz w:val="22"/>
          <w:szCs w:val="22"/>
        </w:rPr>
      </w:pPr>
      <w:r w:rsidRPr="0044214A">
        <w:rPr>
          <w:rFonts w:asciiTheme="minorHAnsi" w:hAnsiTheme="minorHAnsi" w:cstheme="minorHAnsi"/>
          <w:sz w:val="22"/>
          <w:szCs w:val="22"/>
        </w:rPr>
        <w:t xml:space="preserve">E </w:t>
      </w:r>
      <w:hyperlink r:id="rId9" w:history="1">
        <w:r w:rsidRPr="0044214A">
          <w:rPr>
            <w:rStyle w:val="Hyperlink"/>
            <w:rFonts w:asciiTheme="minorHAnsi" w:hAnsiTheme="minorHAnsi" w:cstheme="minorHAnsi"/>
            <w:sz w:val="22"/>
            <w:szCs w:val="22"/>
          </w:rPr>
          <w:t>Manuela.Geiger@psmg.de</w:t>
        </w:r>
      </w:hyperlink>
    </w:p>
    <w:sectPr w:rsidR="009A4E5C" w:rsidRPr="0044214A" w:rsidSect="002168D9">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C362" w14:textId="77777777" w:rsidR="00F3695B" w:rsidRDefault="00F3695B" w:rsidP="0055386C">
      <w:r>
        <w:separator/>
      </w:r>
    </w:p>
  </w:endnote>
  <w:endnote w:type="continuationSeparator" w:id="0">
    <w:p w14:paraId="19602DB7" w14:textId="77777777" w:rsidR="00F3695B" w:rsidRDefault="00F3695B" w:rsidP="005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AC1E" w14:textId="77777777" w:rsidR="0055386C" w:rsidRDefault="0055386C">
    <w:pPr>
      <w:pStyle w:val="Fuzeile"/>
      <w:pBdr>
        <w:bottom w:val="single" w:sz="12" w:space="1" w:color="auto"/>
      </w:pBdr>
    </w:pPr>
  </w:p>
  <w:p w14:paraId="1372DAF6" w14:textId="77777777" w:rsidR="0055386C" w:rsidRPr="0055386C" w:rsidRDefault="0055386C">
    <w:pPr>
      <w:pStyle w:val="Fuzeile"/>
      <w:rPr>
        <w:rFonts w:cstheme="minorHAnsi"/>
        <w:b/>
        <w:bCs/>
      </w:rPr>
    </w:pPr>
    <w:r w:rsidRPr="0055386C">
      <w:rPr>
        <w:rFonts w:cstheme="minorHAnsi"/>
        <w:b/>
        <w:bCs/>
      </w:rPr>
      <w:t>Klösterreich</w:t>
    </w:r>
    <w:r w:rsidR="00CD4C78">
      <w:rPr>
        <w:rFonts w:cstheme="minorHAnsi"/>
        <w:b/>
        <w:bCs/>
      </w:rPr>
      <w:t>-</w:t>
    </w:r>
    <w:r w:rsidRPr="0055386C">
      <w:rPr>
        <w:rFonts w:cstheme="minorHAnsi"/>
        <w:b/>
        <w:bCs/>
      </w:rPr>
      <w:t>Geschäftsstelle</w:t>
    </w:r>
  </w:p>
  <w:p w14:paraId="3846BD99" w14:textId="77777777" w:rsidR="0055386C" w:rsidRDefault="0055386C" w:rsidP="0055386C">
    <w:pPr>
      <w:rPr>
        <w:rFonts w:cstheme="minorHAnsi"/>
        <w:color w:val="000000"/>
      </w:rPr>
    </w:pPr>
    <w:r w:rsidRPr="0055386C">
      <w:rPr>
        <w:rFonts w:cstheme="minorHAnsi"/>
      </w:rPr>
      <w:t xml:space="preserve">c/o Agentur fundus GmbH </w:t>
    </w:r>
    <w:r w:rsidRPr="0055386C">
      <w:rPr>
        <w:rFonts w:cstheme="minorHAnsi"/>
        <w:color w:val="000000"/>
      </w:rPr>
      <w:t>| Wilhelm-Greil-Straße 1 | </w:t>
    </w:r>
    <w:r w:rsidRPr="0055386C">
      <w:rPr>
        <w:rFonts w:cstheme="minorHAnsi"/>
      </w:rPr>
      <w:t xml:space="preserve">6020 </w:t>
    </w:r>
    <w:r w:rsidRPr="0055386C">
      <w:rPr>
        <w:rFonts w:cstheme="minorHAnsi"/>
        <w:color w:val="000000"/>
      </w:rPr>
      <w:t>Innsbruck</w:t>
    </w:r>
    <w:r>
      <w:rPr>
        <w:rFonts w:cstheme="minorHAnsi"/>
        <w:color w:val="000000"/>
      </w:rPr>
      <w:t xml:space="preserve"> </w:t>
    </w:r>
    <w:r w:rsidRPr="0055386C">
      <w:rPr>
        <w:rFonts w:cstheme="minorHAnsi"/>
        <w:color w:val="000000"/>
      </w:rPr>
      <w:t>|</w:t>
    </w:r>
    <w:r>
      <w:rPr>
        <w:rFonts w:cstheme="minorHAnsi"/>
        <w:color w:val="000000"/>
      </w:rPr>
      <w:t xml:space="preserve"> AUSTRIA</w:t>
    </w:r>
  </w:p>
  <w:p w14:paraId="0CE47332" w14:textId="77777777" w:rsidR="0055386C" w:rsidRDefault="0055386C" w:rsidP="0055386C">
    <w:pPr>
      <w:rPr>
        <w:rFonts w:cstheme="minorHAnsi"/>
      </w:rPr>
    </w:pPr>
    <w:r>
      <w:rPr>
        <w:rFonts w:cstheme="minorHAnsi"/>
        <w:color w:val="000000"/>
      </w:rPr>
      <w:t xml:space="preserve">T + 43 (0)512 312 316 E </w:t>
    </w:r>
    <w:hyperlink r:id="rId1" w:history="1">
      <w:r w:rsidRPr="0044487D">
        <w:rPr>
          <w:rStyle w:val="Hyperlink"/>
          <w:rFonts w:cstheme="minorHAnsi"/>
        </w:rPr>
        <w:t>office@kloesterreich.com</w:t>
      </w:r>
    </w:hyperlink>
    <w:r>
      <w:rPr>
        <w:rFonts w:cstheme="minorHAnsi"/>
        <w:color w:val="000000"/>
      </w:rPr>
      <w:t xml:space="preserve"> </w:t>
    </w:r>
    <w:hyperlink r:id="rId2" w:history="1">
      <w:r w:rsidR="002168D9" w:rsidRPr="00284123">
        <w:rPr>
          <w:rStyle w:val="Hyperlink"/>
          <w:rFonts w:cstheme="minorHAnsi"/>
        </w:rPr>
        <w:t>www.kloesterreich.com</w:t>
      </w:r>
    </w:hyperlink>
  </w:p>
  <w:p w14:paraId="33240C1F" w14:textId="77777777" w:rsidR="002168D9" w:rsidRPr="0055386C" w:rsidRDefault="002168D9" w:rsidP="0055386C">
    <w:pP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960" w14:textId="77777777" w:rsidR="00F3695B" w:rsidRDefault="00F3695B" w:rsidP="0055386C">
      <w:r>
        <w:separator/>
      </w:r>
    </w:p>
  </w:footnote>
  <w:footnote w:type="continuationSeparator" w:id="0">
    <w:p w14:paraId="7E1B9B0E" w14:textId="77777777" w:rsidR="00F3695B" w:rsidRDefault="00F3695B" w:rsidP="0055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92A8" w14:textId="6277AB8B" w:rsidR="0055386C" w:rsidRDefault="0055386C" w:rsidP="0055386C">
    <w:pPr>
      <w:pStyle w:val="Kopfzeile"/>
      <w:pBdr>
        <w:bottom w:val="single" w:sz="12" w:space="1" w:color="auto"/>
      </w:pBdr>
    </w:pPr>
    <w:r w:rsidRPr="0055386C">
      <w:rPr>
        <w:b/>
        <w:bCs/>
      </w:rPr>
      <w:t>PRESSE-INFORMATION</w:t>
    </w:r>
    <w:r>
      <w:tab/>
    </w:r>
    <w:r w:rsidR="00CD4C78">
      <w:rPr>
        <w:noProof/>
      </w:rPr>
      <w:drawing>
        <wp:inline distT="0" distB="0" distL="0" distR="0" wp14:anchorId="7789CEDD" wp14:editId="7CD1E6FF">
          <wp:extent cx="1221698" cy="122169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oesterreich.jpg"/>
                  <pic:cNvPicPr/>
                </pic:nvPicPr>
                <pic:blipFill>
                  <a:blip r:embed="rId1">
                    <a:extLst>
                      <a:ext uri="{28A0092B-C50C-407E-A947-70E740481C1C}">
                        <a14:useLocalDpi xmlns:a14="http://schemas.microsoft.com/office/drawing/2010/main" val="0"/>
                      </a:ext>
                    </a:extLst>
                  </a:blip>
                  <a:stretch>
                    <a:fillRect/>
                  </a:stretch>
                </pic:blipFill>
                <pic:spPr>
                  <a:xfrm>
                    <a:off x="0" y="0"/>
                    <a:ext cx="1242547" cy="1242547"/>
                  </a:xfrm>
                  <a:prstGeom prst="rect">
                    <a:avLst/>
                  </a:prstGeom>
                </pic:spPr>
              </pic:pic>
            </a:graphicData>
          </a:graphic>
        </wp:inline>
      </w:drawing>
    </w:r>
    <w:r>
      <w:tab/>
    </w:r>
    <w:r w:rsidR="007E115A">
      <w:t xml:space="preserve"> </w:t>
    </w:r>
    <w:r w:rsidR="00324D5A">
      <w:t xml:space="preserve">April </w:t>
    </w:r>
    <w:r>
      <w:t>202</w:t>
    </w:r>
    <w:r w:rsidR="000A44F5">
      <w:t>2</w:t>
    </w:r>
  </w:p>
  <w:p w14:paraId="3B2EFB37" w14:textId="77777777" w:rsidR="0055386C" w:rsidRDefault="0055386C" w:rsidP="005538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FA0"/>
    <w:multiLevelType w:val="hybridMultilevel"/>
    <w:tmpl w:val="EB140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CC0538"/>
    <w:multiLevelType w:val="hybridMultilevel"/>
    <w:tmpl w:val="0C289FC2"/>
    <w:lvl w:ilvl="0" w:tplc="E696867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4544044">
    <w:abstractNumId w:val="1"/>
  </w:num>
  <w:num w:numId="2" w16cid:durableId="176410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C"/>
    <w:rsid w:val="00011AAC"/>
    <w:rsid w:val="000123A5"/>
    <w:rsid w:val="0002246C"/>
    <w:rsid w:val="00027A4B"/>
    <w:rsid w:val="00085996"/>
    <w:rsid w:val="00086F45"/>
    <w:rsid w:val="000A44F5"/>
    <w:rsid w:val="000B7D62"/>
    <w:rsid w:val="000C0CAF"/>
    <w:rsid w:val="000C61FD"/>
    <w:rsid w:val="000D1B24"/>
    <w:rsid w:val="000E0C3F"/>
    <w:rsid w:val="000E2207"/>
    <w:rsid w:val="00101E6D"/>
    <w:rsid w:val="00122E9C"/>
    <w:rsid w:val="001433AC"/>
    <w:rsid w:val="00160064"/>
    <w:rsid w:val="00166A78"/>
    <w:rsid w:val="0017232D"/>
    <w:rsid w:val="00182512"/>
    <w:rsid w:val="00184EDE"/>
    <w:rsid w:val="001C157B"/>
    <w:rsid w:val="001D20FF"/>
    <w:rsid w:val="001D6F3D"/>
    <w:rsid w:val="001E4CAE"/>
    <w:rsid w:val="0020669B"/>
    <w:rsid w:val="0021030B"/>
    <w:rsid w:val="002168D9"/>
    <w:rsid w:val="00232771"/>
    <w:rsid w:val="00263EB9"/>
    <w:rsid w:val="00273A91"/>
    <w:rsid w:val="002937CD"/>
    <w:rsid w:val="002A44EC"/>
    <w:rsid w:val="002C06F8"/>
    <w:rsid w:val="002C0F4A"/>
    <w:rsid w:val="002E502E"/>
    <w:rsid w:val="00307015"/>
    <w:rsid w:val="00312134"/>
    <w:rsid w:val="00324D5A"/>
    <w:rsid w:val="00356386"/>
    <w:rsid w:val="00384E44"/>
    <w:rsid w:val="003A4F48"/>
    <w:rsid w:val="003A6660"/>
    <w:rsid w:val="003B7B83"/>
    <w:rsid w:val="003C47F8"/>
    <w:rsid w:val="003D3714"/>
    <w:rsid w:val="003E0258"/>
    <w:rsid w:val="00404986"/>
    <w:rsid w:val="0041186B"/>
    <w:rsid w:val="00435BFE"/>
    <w:rsid w:val="0044214A"/>
    <w:rsid w:val="004571CA"/>
    <w:rsid w:val="00481050"/>
    <w:rsid w:val="00485F5B"/>
    <w:rsid w:val="004A769A"/>
    <w:rsid w:val="004C4087"/>
    <w:rsid w:val="004D0D1A"/>
    <w:rsid w:val="004E1E87"/>
    <w:rsid w:val="004E2E8D"/>
    <w:rsid w:val="004E48D1"/>
    <w:rsid w:val="004E5491"/>
    <w:rsid w:val="004E79B1"/>
    <w:rsid w:val="004E79BA"/>
    <w:rsid w:val="004F4444"/>
    <w:rsid w:val="00510B39"/>
    <w:rsid w:val="005346B4"/>
    <w:rsid w:val="00536433"/>
    <w:rsid w:val="0055386C"/>
    <w:rsid w:val="00571079"/>
    <w:rsid w:val="005768B8"/>
    <w:rsid w:val="005833F7"/>
    <w:rsid w:val="00583CA5"/>
    <w:rsid w:val="00596FE1"/>
    <w:rsid w:val="005A1FD1"/>
    <w:rsid w:val="005C3E19"/>
    <w:rsid w:val="006101FC"/>
    <w:rsid w:val="0063495E"/>
    <w:rsid w:val="00641616"/>
    <w:rsid w:val="006477AE"/>
    <w:rsid w:val="0065473A"/>
    <w:rsid w:val="00655644"/>
    <w:rsid w:val="006719B4"/>
    <w:rsid w:val="0069543E"/>
    <w:rsid w:val="006A7457"/>
    <w:rsid w:val="006E3354"/>
    <w:rsid w:val="006E4892"/>
    <w:rsid w:val="00711F98"/>
    <w:rsid w:val="0072034C"/>
    <w:rsid w:val="00737BBF"/>
    <w:rsid w:val="00771D07"/>
    <w:rsid w:val="00772075"/>
    <w:rsid w:val="007849A3"/>
    <w:rsid w:val="007A4F59"/>
    <w:rsid w:val="007B0F39"/>
    <w:rsid w:val="007B3795"/>
    <w:rsid w:val="007C693A"/>
    <w:rsid w:val="007E115A"/>
    <w:rsid w:val="008064FA"/>
    <w:rsid w:val="0081313D"/>
    <w:rsid w:val="008136AD"/>
    <w:rsid w:val="00813A8C"/>
    <w:rsid w:val="00813D84"/>
    <w:rsid w:val="00815A27"/>
    <w:rsid w:val="008230EA"/>
    <w:rsid w:val="00830F4D"/>
    <w:rsid w:val="00863400"/>
    <w:rsid w:val="00866E64"/>
    <w:rsid w:val="00872F16"/>
    <w:rsid w:val="00904165"/>
    <w:rsid w:val="009275D3"/>
    <w:rsid w:val="00931ABD"/>
    <w:rsid w:val="00943D49"/>
    <w:rsid w:val="00972047"/>
    <w:rsid w:val="009A4E5C"/>
    <w:rsid w:val="009B279C"/>
    <w:rsid w:val="009B68E3"/>
    <w:rsid w:val="009D6332"/>
    <w:rsid w:val="009E550B"/>
    <w:rsid w:val="009F4C9F"/>
    <w:rsid w:val="00A170A0"/>
    <w:rsid w:val="00A20712"/>
    <w:rsid w:val="00A21C39"/>
    <w:rsid w:val="00A51BDD"/>
    <w:rsid w:val="00A552C3"/>
    <w:rsid w:val="00A7224C"/>
    <w:rsid w:val="00A735EE"/>
    <w:rsid w:val="00A741B3"/>
    <w:rsid w:val="00A83C43"/>
    <w:rsid w:val="00A87C29"/>
    <w:rsid w:val="00AC3919"/>
    <w:rsid w:val="00B064D0"/>
    <w:rsid w:val="00B45E40"/>
    <w:rsid w:val="00B5128B"/>
    <w:rsid w:val="00B64603"/>
    <w:rsid w:val="00B670CE"/>
    <w:rsid w:val="00B7051E"/>
    <w:rsid w:val="00B852E2"/>
    <w:rsid w:val="00B865D3"/>
    <w:rsid w:val="00B965F8"/>
    <w:rsid w:val="00BE0E58"/>
    <w:rsid w:val="00BE17B6"/>
    <w:rsid w:val="00BE28C1"/>
    <w:rsid w:val="00C118F8"/>
    <w:rsid w:val="00C14E34"/>
    <w:rsid w:val="00C35C8D"/>
    <w:rsid w:val="00C576B2"/>
    <w:rsid w:val="00C72015"/>
    <w:rsid w:val="00C75530"/>
    <w:rsid w:val="00C81BE6"/>
    <w:rsid w:val="00C86C8C"/>
    <w:rsid w:val="00CA332F"/>
    <w:rsid w:val="00CA79D3"/>
    <w:rsid w:val="00CD4C78"/>
    <w:rsid w:val="00CD5997"/>
    <w:rsid w:val="00CE0295"/>
    <w:rsid w:val="00CF7DF8"/>
    <w:rsid w:val="00D1688E"/>
    <w:rsid w:val="00D21CD9"/>
    <w:rsid w:val="00D33A35"/>
    <w:rsid w:val="00D5772D"/>
    <w:rsid w:val="00D7742B"/>
    <w:rsid w:val="00D87C8F"/>
    <w:rsid w:val="00DA5785"/>
    <w:rsid w:val="00DB0910"/>
    <w:rsid w:val="00DB132E"/>
    <w:rsid w:val="00DB2655"/>
    <w:rsid w:val="00DC68F3"/>
    <w:rsid w:val="00DE2128"/>
    <w:rsid w:val="00E129A9"/>
    <w:rsid w:val="00E4382E"/>
    <w:rsid w:val="00E853D4"/>
    <w:rsid w:val="00E86CDE"/>
    <w:rsid w:val="00E97E19"/>
    <w:rsid w:val="00EB4317"/>
    <w:rsid w:val="00EC1174"/>
    <w:rsid w:val="00EF2D99"/>
    <w:rsid w:val="00F040ED"/>
    <w:rsid w:val="00F10D6F"/>
    <w:rsid w:val="00F203B0"/>
    <w:rsid w:val="00F3695B"/>
    <w:rsid w:val="00F44A7E"/>
    <w:rsid w:val="00F739AE"/>
    <w:rsid w:val="00F950F7"/>
    <w:rsid w:val="00FA3F96"/>
    <w:rsid w:val="00FC3245"/>
    <w:rsid w:val="00FD6466"/>
    <w:rsid w:val="00FE0E44"/>
    <w:rsid w:val="00FF06DC"/>
    <w:rsid w:val="00FF1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F137A5"/>
  <w15:chartTrackingRefBased/>
  <w15:docId w15:val="{325A27CB-3569-BD4A-BD55-D609D4FE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11AA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386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55386C"/>
  </w:style>
  <w:style w:type="paragraph" w:styleId="Fuzeile">
    <w:name w:val="footer"/>
    <w:basedOn w:val="Standard"/>
    <w:link w:val="FuzeileZchn"/>
    <w:uiPriority w:val="99"/>
    <w:unhideWhenUsed/>
    <w:rsid w:val="0055386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55386C"/>
  </w:style>
  <w:style w:type="character" w:customStyle="1" w:styleId="apple-converted-space">
    <w:name w:val="apple-converted-space"/>
    <w:basedOn w:val="Absatz-Standardschriftart"/>
    <w:rsid w:val="0055386C"/>
  </w:style>
  <w:style w:type="character" w:styleId="Hyperlink">
    <w:name w:val="Hyperlink"/>
    <w:basedOn w:val="Absatz-Standardschriftart"/>
    <w:uiPriority w:val="99"/>
    <w:unhideWhenUsed/>
    <w:rsid w:val="0055386C"/>
    <w:rPr>
      <w:color w:val="0563C1" w:themeColor="hyperlink"/>
      <w:u w:val="single"/>
    </w:rPr>
  </w:style>
  <w:style w:type="character" w:styleId="NichtaufgelsteErwhnung">
    <w:name w:val="Unresolved Mention"/>
    <w:basedOn w:val="Absatz-Standardschriftart"/>
    <w:uiPriority w:val="99"/>
    <w:rsid w:val="0055386C"/>
    <w:rPr>
      <w:color w:val="605E5C"/>
      <w:shd w:val="clear" w:color="auto" w:fill="E1DFDD"/>
    </w:rPr>
  </w:style>
  <w:style w:type="paragraph" w:styleId="Listenabsatz">
    <w:name w:val="List Paragraph"/>
    <w:basedOn w:val="Standard"/>
    <w:uiPriority w:val="34"/>
    <w:qFormat/>
    <w:rsid w:val="00CE0295"/>
    <w:pPr>
      <w:ind w:left="720"/>
      <w:contextualSpacing/>
    </w:pPr>
    <w:rPr>
      <w:rFonts w:asciiTheme="minorHAnsi" w:eastAsiaTheme="minorHAnsi" w:hAnsiTheme="minorHAnsi" w:cstheme="minorBidi"/>
      <w:lang w:eastAsia="en-US"/>
    </w:rPr>
  </w:style>
  <w:style w:type="character" w:styleId="BesuchterLink">
    <w:name w:val="FollowedHyperlink"/>
    <w:basedOn w:val="Absatz-Standardschriftart"/>
    <w:uiPriority w:val="99"/>
    <w:semiHidden/>
    <w:unhideWhenUsed/>
    <w:rsid w:val="00216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8517">
      <w:bodyDiv w:val="1"/>
      <w:marLeft w:val="0"/>
      <w:marRight w:val="0"/>
      <w:marTop w:val="0"/>
      <w:marBottom w:val="0"/>
      <w:divBdr>
        <w:top w:val="none" w:sz="0" w:space="0" w:color="auto"/>
        <w:left w:val="none" w:sz="0" w:space="0" w:color="auto"/>
        <w:bottom w:val="none" w:sz="0" w:space="0" w:color="auto"/>
        <w:right w:val="none" w:sz="0" w:space="0" w:color="auto"/>
      </w:divBdr>
    </w:div>
    <w:div w:id="1299459818">
      <w:bodyDiv w:val="1"/>
      <w:marLeft w:val="0"/>
      <w:marRight w:val="0"/>
      <w:marTop w:val="0"/>
      <w:marBottom w:val="0"/>
      <w:divBdr>
        <w:top w:val="none" w:sz="0" w:space="0" w:color="auto"/>
        <w:left w:val="none" w:sz="0" w:space="0" w:color="auto"/>
        <w:bottom w:val="none" w:sz="0" w:space="0" w:color="auto"/>
        <w:right w:val="none" w:sz="0" w:space="0" w:color="auto"/>
      </w:divBdr>
    </w:div>
    <w:div w:id="1350448105">
      <w:bodyDiv w:val="1"/>
      <w:marLeft w:val="0"/>
      <w:marRight w:val="0"/>
      <w:marTop w:val="0"/>
      <w:marBottom w:val="0"/>
      <w:divBdr>
        <w:top w:val="none" w:sz="0" w:space="0" w:color="auto"/>
        <w:left w:val="none" w:sz="0" w:space="0" w:color="auto"/>
        <w:bottom w:val="none" w:sz="0" w:space="0" w:color="auto"/>
        <w:right w:val="none" w:sz="0" w:space="0" w:color="auto"/>
      </w:divBdr>
    </w:div>
    <w:div w:id="14397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oesterrei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oesterrei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uela.Geiger@psm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loesterreich.com" TargetMode="External"/><Relationship Id="rId1" Type="http://schemas.openxmlformats.org/officeDocument/2006/relationships/hyperlink" Target="mailto:offic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Geiger</dc:creator>
  <cp:keywords/>
  <dc:description/>
  <cp:lastModifiedBy>Manuela Geiger</cp:lastModifiedBy>
  <cp:revision>8</cp:revision>
  <dcterms:created xsi:type="dcterms:W3CDTF">2022-04-05T10:49:00Z</dcterms:created>
  <dcterms:modified xsi:type="dcterms:W3CDTF">2022-04-08T09:01:00Z</dcterms:modified>
</cp:coreProperties>
</file>